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rPr>
          <w:rFonts w:ascii="仿宋_GB2312" w:eastAsia="仿宋_GB2312"/>
          <w:sz w:val="32"/>
          <w:szCs w:val="32"/>
        </w:rPr>
      </w:pPr>
    </w:p>
    <w:p>
      <w:pPr>
        <w:rPr>
          <w:rFonts w:ascii="仿宋_GB2312" w:eastAsia="仿宋_GB2312"/>
          <w:sz w:val="32"/>
          <w:szCs w:val="32"/>
        </w:rPr>
      </w:pPr>
    </w:p>
    <w:p>
      <w:pPr>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高校课程育人共享计划立项申请表</w:t>
      </w:r>
    </w:p>
    <w:p>
      <w:pPr>
        <w:spacing w:line="480" w:lineRule="auto"/>
        <w:ind w:firstLine="539"/>
        <w:rPr>
          <w:rFonts w:ascii="仿宋_GB2312" w:hAnsi="华文仿宋" w:eastAsia="仿宋_GB2312"/>
          <w:bCs/>
          <w:sz w:val="32"/>
          <w:szCs w:val="32"/>
        </w:rPr>
      </w:pPr>
    </w:p>
    <w:p>
      <w:pPr>
        <w:spacing w:line="480" w:lineRule="auto"/>
        <w:ind w:firstLine="539"/>
        <w:rPr>
          <w:rFonts w:ascii="仿宋_GB2312" w:eastAsia="仿宋_GB2312"/>
          <w:sz w:val="32"/>
          <w:szCs w:val="32"/>
        </w:rPr>
      </w:pPr>
    </w:p>
    <w:p>
      <w:pPr>
        <w:spacing w:line="480" w:lineRule="auto"/>
        <w:rPr>
          <w:rFonts w:ascii="仿宋_GB2312" w:eastAsia="仿宋_GB2312"/>
          <w:sz w:val="32"/>
          <w:szCs w:val="32"/>
        </w:rPr>
      </w:pPr>
    </w:p>
    <w:p>
      <w:pPr>
        <w:spacing w:line="480" w:lineRule="auto"/>
        <w:rPr>
          <w:rFonts w:ascii="仿宋_GB2312" w:eastAsia="仿宋_GB2312"/>
          <w:sz w:val="32"/>
          <w:szCs w:val="32"/>
        </w:rPr>
      </w:pPr>
    </w:p>
    <w:p>
      <w:pPr>
        <w:spacing w:line="480" w:lineRule="auto"/>
        <w:rPr>
          <w:rFonts w:ascii="仿宋_GB2312" w:eastAsia="仿宋_GB2312"/>
          <w:sz w:val="32"/>
          <w:szCs w:val="32"/>
        </w:rPr>
      </w:pPr>
    </w:p>
    <w:p>
      <w:pPr>
        <w:tabs>
          <w:tab w:val="right" w:pos="8280"/>
        </w:tabs>
        <w:spacing w:line="480" w:lineRule="auto"/>
        <w:rPr>
          <w:rFonts w:ascii="仿宋_GB2312" w:hAnsi="华文仿宋" w:eastAsia="仿宋_GB2312"/>
          <w:sz w:val="32"/>
          <w:szCs w:val="32"/>
        </w:rPr>
      </w:pPr>
      <w:r>
        <w:rPr>
          <w:rFonts w:hint="eastAsia" w:ascii="仿宋_GB2312" w:hAnsi="华文仿宋" w:eastAsia="仿宋_GB2312"/>
          <w:sz w:val="32"/>
          <w:szCs w:val="32"/>
        </w:rPr>
        <w:t>推   荐  学   校</w:t>
      </w:r>
      <w:r>
        <w:rPr>
          <w:rFonts w:hint="eastAsia" w:ascii="仿宋_GB2312" w:hAnsi="华文仿宋" w:eastAsia="仿宋_GB2312"/>
          <w:sz w:val="32"/>
          <w:szCs w:val="32"/>
          <w:u w:val="single"/>
        </w:rPr>
        <w:t xml:space="preserve">                                      </w:t>
      </w:r>
    </w:p>
    <w:p>
      <w:pPr>
        <w:spacing w:line="480" w:lineRule="auto"/>
        <w:rPr>
          <w:rFonts w:ascii="仿宋_GB2312" w:hAnsi="华文仿宋" w:eastAsia="仿宋_GB2312"/>
          <w:sz w:val="32"/>
          <w:szCs w:val="32"/>
          <w:u w:val="single"/>
        </w:rPr>
      </w:pPr>
      <w:r>
        <w:rPr>
          <w:rFonts w:hint="eastAsia" w:ascii="仿宋_GB2312" w:hAnsi="华文仿宋" w:eastAsia="仿宋_GB2312"/>
          <w:sz w:val="32"/>
          <w:szCs w:val="32"/>
        </w:rPr>
        <w:t>课   程  名   称</w:t>
      </w:r>
      <w:r>
        <w:rPr>
          <w:rFonts w:hint="eastAsia" w:ascii="仿宋_GB2312" w:hAnsi="华文仿宋" w:eastAsia="仿宋_GB2312"/>
          <w:sz w:val="32"/>
          <w:szCs w:val="32"/>
          <w:u w:val="single"/>
        </w:rPr>
        <w:t xml:space="preserve">                                      </w:t>
      </w:r>
    </w:p>
    <w:p>
      <w:pPr>
        <w:spacing w:line="480" w:lineRule="auto"/>
        <w:rPr>
          <w:rFonts w:ascii="仿宋_GB2312" w:hAnsi="华文仿宋" w:eastAsia="仿宋_GB2312"/>
          <w:sz w:val="32"/>
          <w:szCs w:val="32"/>
          <w:u w:val="single"/>
        </w:rPr>
      </w:pPr>
      <w:r>
        <w:rPr>
          <w:rFonts w:hint="eastAsia" w:ascii="仿宋_GB2312" w:hAnsi="华文仿宋" w:eastAsia="仿宋_GB2312"/>
          <w:sz w:val="32"/>
          <w:szCs w:val="32"/>
        </w:rPr>
        <w:t>课   程  类   型</w:t>
      </w:r>
      <w:r>
        <w:rPr>
          <w:rFonts w:hint="eastAsia" w:ascii="仿宋_GB2312" w:hAnsi="华文仿宋" w:eastAsia="仿宋_GB2312"/>
          <w:sz w:val="32"/>
          <w:szCs w:val="32"/>
          <w:u w:val="single"/>
        </w:rPr>
        <w:t xml:space="preserve"> □公共选修课 □思政课 </w:t>
      </w:r>
      <w:r>
        <w:rPr>
          <w:rFonts w:hint="eastAsia" w:ascii="仿宋_GB2312" w:hAnsi="华文仿宋" w:eastAsia="仿宋_GB2312"/>
          <w:sz w:val="32"/>
          <w:szCs w:val="32"/>
          <w:u w:val="single"/>
          <w:lang w:eastAsia="zh-CN"/>
        </w:rPr>
        <w:t>□</w:t>
      </w:r>
      <w:r>
        <w:rPr>
          <w:rFonts w:hint="eastAsia" w:ascii="仿宋_GB2312" w:hAnsi="华文仿宋" w:eastAsia="仿宋_GB2312"/>
          <w:sz w:val="32"/>
          <w:szCs w:val="32"/>
          <w:u w:val="single"/>
        </w:rPr>
        <w:t>专业课 □其他</w:t>
      </w:r>
    </w:p>
    <w:p>
      <w:pPr>
        <w:spacing w:line="480" w:lineRule="auto"/>
        <w:rPr>
          <w:rFonts w:ascii="仿宋_GB2312" w:hAnsi="华文仿宋" w:eastAsia="仿宋_GB2312"/>
          <w:sz w:val="32"/>
          <w:szCs w:val="32"/>
          <w:u w:val="single"/>
        </w:rPr>
      </w:pPr>
      <w:r>
        <w:rPr>
          <w:rFonts w:hint="eastAsia" w:ascii="仿宋_GB2312" w:hAnsi="华文仿宋" w:eastAsia="仿宋_GB2312"/>
          <w:w w:val="94"/>
          <w:kern w:val="0"/>
          <w:sz w:val="32"/>
          <w:szCs w:val="32"/>
        </w:rPr>
        <w:t>所 属 学 科 名 称</w:t>
      </w:r>
      <w:r>
        <w:rPr>
          <w:rFonts w:hint="eastAsia" w:ascii="仿宋_GB2312" w:hAnsi="华文仿宋" w:eastAsia="仿宋_GB2312"/>
          <w:sz w:val="32"/>
          <w:szCs w:val="32"/>
          <w:u w:val="single"/>
        </w:rPr>
        <w:t xml:space="preserve">                                      </w:t>
      </w:r>
    </w:p>
    <w:p>
      <w:pPr>
        <w:spacing w:line="480" w:lineRule="auto"/>
        <w:rPr>
          <w:rFonts w:ascii="仿宋_GB2312" w:hAnsi="华文仿宋" w:eastAsia="仿宋_GB2312"/>
          <w:sz w:val="32"/>
          <w:szCs w:val="32"/>
          <w:u w:val="single"/>
        </w:rPr>
      </w:pPr>
      <w:r>
        <w:rPr>
          <w:rFonts w:hint="eastAsia" w:ascii="仿宋_GB2312" w:hAnsi="华文仿宋" w:eastAsia="仿宋_GB2312"/>
          <w:w w:val="99"/>
          <w:kern w:val="0"/>
          <w:sz w:val="32"/>
          <w:szCs w:val="32"/>
        </w:rPr>
        <w:t>课 程  负  责 人</w:t>
      </w:r>
      <w:r>
        <w:rPr>
          <w:rFonts w:hint="eastAsia" w:ascii="仿宋_GB2312" w:hAnsi="华文仿宋" w:eastAsia="仿宋_GB2312"/>
          <w:sz w:val="32"/>
          <w:szCs w:val="32"/>
          <w:u w:val="single"/>
        </w:rPr>
        <w:t xml:space="preserve">                                      </w:t>
      </w:r>
    </w:p>
    <w:p>
      <w:pPr>
        <w:spacing w:line="480" w:lineRule="auto"/>
        <w:rPr>
          <w:rFonts w:ascii="仿宋_GB2312" w:hAnsi="华文仿宋" w:eastAsia="仿宋_GB2312"/>
          <w:sz w:val="32"/>
          <w:szCs w:val="32"/>
          <w:u w:val="single"/>
        </w:rPr>
      </w:pPr>
      <w:r>
        <w:rPr>
          <w:rFonts w:hint="eastAsia" w:ascii="仿宋_GB2312" w:hAnsi="华文仿宋" w:eastAsia="仿宋_GB2312"/>
          <w:sz w:val="32"/>
          <w:szCs w:val="32"/>
        </w:rPr>
        <w:t xml:space="preserve">填   报  日   期 </w:t>
      </w:r>
      <w:r>
        <w:rPr>
          <w:rFonts w:hint="eastAsia" w:ascii="仿宋_GB2312" w:hAnsi="华文仿宋" w:eastAsia="仿宋_GB2312"/>
          <w:sz w:val="32"/>
          <w:szCs w:val="32"/>
          <w:u w:val="single"/>
        </w:rPr>
        <w:t xml:space="preserve">                                     </w:t>
      </w:r>
    </w:p>
    <w:p>
      <w:pPr>
        <w:snapToGrid w:val="0"/>
        <w:spacing w:line="240" w:lineRule="atLeast"/>
        <w:ind w:firstLine="539"/>
        <w:jc w:val="center"/>
        <w:rPr>
          <w:rFonts w:ascii="仿宋_GB2312" w:hAnsi="华文仿宋" w:eastAsia="仿宋_GB2312"/>
          <w:sz w:val="32"/>
          <w:szCs w:val="32"/>
        </w:rPr>
      </w:pPr>
    </w:p>
    <w:p>
      <w:pPr>
        <w:snapToGrid w:val="0"/>
        <w:spacing w:line="240" w:lineRule="atLeast"/>
        <w:ind w:firstLine="539"/>
        <w:jc w:val="center"/>
        <w:rPr>
          <w:rFonts w:ascii="仿宋_GB2312" w:hAnsi="华文仿宋" w:eastAsia="仿宋_GB2312"/>
          <w:sz w:val="32"/>
          <w:szCs w:val="32"/>
        </w:rPr>
      </w:pPr>
    </w:p>
    <w:p>
      <w:pPr>
        <w:snapToGrid w:val="0"/>
        <w:spacing w:line="240" w:lineRule="atLeast"/>
        <w:ind w:firstLine="539"/>
        <w:jc w:val="center"/>
        <w:rPr>
          <w:rFonts w:ascii="仿宋_GB2312" w:hAnsi="华文仿宋" w:eastAsia="仿宋_GB2312"/>
          <w:sz w:val="32"/>
          <w:szCs w:val="32"/>
        </w:rPr>
      </w:pPr>
    </w:p>
    <w:p>
      <w:pPr>
        <w:snapToGrid w:val="0"/>
        <w:spacing w:line="240" w:lineRule="atLeast"/>
        <w:ind w:firstLine="539"/>
        <w:jc w:val="center"/>
        <w:rPr>
          <w:rFonts w:ascii="仿宋_GB2312" w:hAnsi="华文仿宋" w:eastAsia="仿宋_GB2312"/>
          <w:sz w:val="32"/>
          <w:szCs w:val="32"/>
        </w:rPr>
      </w:pPr>
    </w:p>
    <w:p>
      <w:pPr>
        <w:snapToGrid w:val="0"/>
        <w:spacing w:line="240" w:lineRule="atLeast"/>
        <w:ind w:firstLine="539"/>
        <w:jc w:val="center"/>
        <w:rPr>
          <w:rFonts w:ascii="仿宋_GB2312" w:hAnsi="华文仿宋" w:eastAsia="仿宋_GB2312"/>
          <w:sz w:val="32"/>
          <w:szCs w:val="32"/>
        </w:rPr>
      </w:pPr>
    </w:p>
    <w:p>
      <w:pPr>
        <w:snapToGrid w:val="0"/>
        <w:spacing w:line="240" w:lineRule="atLeast"/>
        <w:ind w:firstLine="539"/>
        <w:rPr>
          <w:rFonts w:ascii="仿宋_GB2312" w:hAnsi="华文仿宋" w:eastAsia="仿宋_GB2312"/>
          <w:sz w:val="32"/>
          <w:szCs w:val="32"/>
        </w:rPr>
      </w:pPr>
      <w:r>
        <w:rPr>
          <w:rFonts w:hint="eastAsia" w:ascii="仿宋_GB2312" w:hAnsi="华文仿宋" w:eastAsia="仿宋_GB2312"/>
          <w:sz w:val="32"/>
          <w:szCs w:val="32"/>
        </w:rPr>
        <w:t xml:space="preserve">                   二○一</w:t>
      </w:r>
      <w:r>
        <w:rPr>
          <w:rFonts w:hint="eastAsia" w:ascii="仿宋_GB2312" w:hAnsi="华文仿宋" w:eastAsia="仿宋_GB2312"/>
          <w:sz w:val="32"/>
          <w:szCs w:val="32"/>
          <w:lang w:eastAsia="zh-CN"/>
        </w:rPr>
        <w:t>九</w:t>
      </w:r>
      <w:r>
        <w:rPr>
          <w:rFonts w:hint="eastAsia" w:ascii="仿宋_GB2312" w:hAnsi="华文仿宋" w:eastAsia="仿宋_GB2312"/>
          <w:sz w:val="32"/>
          <w:szCs w:val="32"/>
        </w:rPr>
        <w:t>年七月</w:t>
      </w:r>
    </w:p>
    <w:p>
      <w:pPr>
        <w:spacing w:line="66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br w:type="page"/>
      </w:r>
      <w:r>
        <w:rPr>
          <w:rFonts w:hint="eastAsia" w:ascii="方正小标宋简体" w:hAnsi="宋体" w:eastAsia="方正小标宋简体"/>
          <w:bCs/>
          <w:sz w:val="44"/>
          <w:szCs w:val="44"/>
        </w:rPr>
        <w:t>填 写 要 求</w:t>
      </w:r>
    </w:p>
    <w:p>
      <w:pPr>
        <w:spacing w:line="600" w:lineRule="exact"/>
        <w:ind w:firstLine="539"/>
        <w:jc w:val="center"/>
        <w:rPr>
          <w:rFonts w:ascii="仿宋_GB2312" w:hAnsi="宋体" w:eastAsia="仿宋_GB2312"/>
          <w:sz w:val="32"/>
          <w:szCs w:val="32"/>
        </w:rPr>
      </w:pPr>
    </w:p>
    <w:p>
      <w:pPr>
        <w:tabs>
          <w:tab w:val="left" w:pos="1259"/>
        </w:tabs>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一、以word文档格式如实填写各项。</w:t>
      </w:r>
    </w:p>
    <w:p>
      <w:pPr>
        <w:tabs>
          <w:tab w:val="left" w:pos="1259"/>
        </w:tabs>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二、表格文本中外文名词第一次出现时，要写清全称和缩写，再次出现时可以使用缩写。</w:t>
      </w:r>
    </w:p>
    <w:p>
      <w:pPr>
        <w:tabs>
          <w:tab w:val="left" w:pos="1259"/>
        </w:tabs>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三、有可能涉密和不宜大范围公开的内容不可作为申报内容填写。</w:t>
      </w:r>
    </w:p>
    <w:p>
      <w:pPr>
        <w:tabs>
          <w:tab w:val="left" w:pos="1259"/>
        </w:tabs>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四、课程团队的每个成员都须在“2</w:t>
      </w:r>
      <w:r>
        <w:rPr>
          <w:rFonts w:hint="eastAsia" w:ascii="仿宋_GB2312" w:hAnsi="华文仿宋" w:eastAsia="仿宋_GB2312"/>
          <w:b/>
          <w:bCs/>
          <w:sz w:val="32"/>
          <w:szCs w:val="32"/>
        </w:rPr>
        <w:t>．</w:t>
      </w:r>
      <w:r>
        <w:rPr>
          <w:rFonts w:hint="eastAsia" w:ascii="仿宋_GB2312" w:hAnsi="华文仿宋" w:eastAsia="仿宋_GB2312"/>
          <w:sz w:val="32"/>
          <w:szCs w:val="32"/>
        </w:rPr>
        <w:t>课程团队”表格中签名。</w:t>
      </w:r>
    </w:p>
    <w:p>
      <w:pPr>
        <w:tabs>
          <w:tab w:val="left" w:pos="1259"/>
        </w:tabs>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五、“8</w:t>
      </w:r>
      <w:r>
        <w:rPr>
          <w:rFonts w:hint="eastAsia" w:ascii="仿宋_GB2312" w:hAnsi="华文仿宋" w:eastAsia="仿宋_GB2312"/>
          <w:b/>
          <w:bCs/>
          <w:sz w:val="32"/>
          <w:szCs w:val="32"/>
        </w:rPr>
        <w:t>．</w:t>
      </w:r>
      <w:r>
        <w:rPr>
          <w:rFonts w:hint="eastAsia" w:ascii="仿宋_GB2312" w:hAnsi="华文仿宋" w:eastAsia="仿宋_GB2312"/>
          <w:sz w:val="32"/>
          <w:szCs w:val="32"/>
        </w:rPr>
        <w:t>承诺与责任”需要课程负责人本人签字，课程建设学校盖章。</w:t>
      </w:r>
    </w:p>
    <w:p>
      <w:pPr>
        <w:pStyle w:val="4"/>
        <w:spacing w:line="580" w:lineRule="exact"/>
        <w:ind w:firstLine="0" w:firstLineChars="0"/>
        <w:jc w:val="left"/>
        <w:rPr>
          <w:rFonts w:ascii="仿宋_GB2312" w:hAnsi="宋体" w:eastAsia="仿宋_GB2312"/>
          <w:b/>
          <w:sz w:val="32"/>
          <w:szCs w:val="32"/>
        </w:rPr>
      </w:pPr>
      <w:r>
        <w:rPr>
          <w:rFonts w:hint="eastAsia" w:ascii="仿宋_GB2312" w:hAnsi="华文仿宋" w:eastAsia="仿宋_GB2312"/>
          <w:sz w:val="32"/>
          <w:szCs w:val="32"/>
        </w:rPr>
        <w:br w:type="page"/>
      </w:r>
      <w:r>
        <w:rPr>
          <w:rFonts w:hint="eastAsia" w:ascii="仿宋_GB2312" w:hAnsi="华文仿宋" w:eastAsia="仿宋_GB2312"/>
          <w:b/>
          <w:sz w:val="32"/>
          <w:szCs w:val="32"/>
        </w:rPr>
        <w:t>1.</w:t>
      </w:r>
      <w:r>
        <w:rPr>
          <w:rFonts w:hint="eastAsia" w:ascii="仿宋_GB2312" w:hAnsi="宋体" w:eastAsia="仿宋_GB2312"/>
          <w:b/>
          <w:sz w:val="32"/>
          <w:szCs w:val="32"/>
        </w:rPr>
        <w:t>课程概况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231"/>
        <w:gridCol w:w="14"/>
        <w:gridCol w:w="23"/>
        <w:gridCol w:w="2552"/>
        <w:gridCol w:w="567"/>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28" w:type="dxa"/>
            <w:gridSpan w:val="4"/>
            <w:noWrap w:val="0"/>
            <w:vAlign w:val="center"/>
          </w:tcPr>
          <w:p>
            <w:pPr>
              <w:spacing w:line="580" w:lineRule="exact"/>
              <w:rPr>
                <w:rFonts w:ascii="仿宋_GB2312" w:hAnsi="宋体" w:eastAsia="仿宋_GB2312"/>
                <w:sz w:val="32"/>
                <w:szCs w:val="32"/>
              </w:rPr>
            </w:pPr>
            <w:r>
              <w:rPr>
                <w:rFonts w:hint="eastAsia" w:ascii="仿宋_GB2312" w:hAnsi="宋体" w:eastAsia="仿宋_GB2312"/>
                <w:sz w:val="32"/>
                <w:szCs w:val="32"/>
              </w:rPr>
              <w:t>课程名称</w:t>
            </w:r>
          </w:p>
        </w:tc>
        <w:tc>
          <w:tcPr>
            <w:tcW w:w="2552" w:type="dxa"/>
            <w:noWrap w:val="0"/>
            <w:vAlign w:val="center"/>
          </w:tcPr>
          <w:p>
            <w:pPr>
              <w:spacing w:line="580" w:lineRule="exact"/>
              <w:rPr>
                <w:rFonts w:ascii="仿宋_GB2312" w:hAnsi="宋体" w:eastAsia="仿宋_GB2312"/>
                <w:sz w:val="32"/>
                <w:szCs w:val="32"/>
              </w:rPr>
            </w:pPr>
          </w:p>
        </w:tc>
        <w:tc>
          <w:tcPr>
            <w:tcW w:w="2693" w:type="dxa"/>
            <w:gridSpan w:val="2"/>
            <w:noWrap w:val="0"/>
            <w:vAlign w:val="center"/>
          </w:tcPr>
          <w:p>
            <w:pPr>
              <w:spacing w:line="580" w:lineRule="exact"/>
              <w:rPr>
                <w:rFonts w:ascii="仿宋_GB2312" w:hAnsi="宋体" w:eastAsia="仿宋_GB2312"/>
                <w:sz w:val="32"/>
                <w:szCs w:val="32"/>
              </w:rPr>
            </w:pPr>
            <w:r>
              <w:rPr>
                <w:rFonts w:hint="eastAsia" w:ascii="仿宋_GB2312" w:hAnsi="宋体" w:eastAsia="仿宋_GB2312"/>
                <w:sz w:val="32"/>
                <w:szCs w:val="32"/>
              </w:rPr>
              <w:t>课程性质</w:t>
            </w:r>
          </w:p>
        </w:tc>
        <w:tc>
          <w:tcPr>
            <w:tcW w:w="1418" w:type="dxa"/>
            <w:noWrap w:val="0"/>
            <w:vAlign w:val="center"/>
          </w:tcPr>
          <w:p>
            <w:pPr>
              <w:spacing w:line="580" w:lineRule="exac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28" w:type="dxa"/>
            <w:gridSpan w:val="4"/>
            <w:noWrap w:val="0"/>
            <w:vAlign w:val="center"/>
          </w:tcPr>
          <w:p>
            <w:pPr>
              <w:spacing w:line="580" w:lineRule="exact"/>
              <w:rPr>
                <w:rFonts w:ascii="仿宋_GB2312" w:hAnsi="宋体" w:eastAsia="仿宋_GB2312"/>
                <w:sz w:val="32"/>
                <w:szCs w:val="32"/>
              </w:rPr>
            </w:pPr>
            <w:r>
              <w:rPr>
                <w:rFonts w:hint="eastAsia" w:ascii="仿宋_GB2312" w:hAnsi="宋体" w:eastAsia="仿宋_GB2312"/>
                <w:sz w:val="32"/>
                <w:szCs w:val="32"/>
              </w:rPr>
              <w:t>课程对象</w:t>
            </w:r>
          </w:p>
        </w:tc>
        <w:tc>
          <w:tcPr>
            <w:tcW w:w="2552" w:type="dxa"/>
            <w:noWrap w:val="0"/>
            <w:vAlign w:val="center"/>
          </w:tcPr>
          <w:p>
            <w:pPr>
              <w:spacing w:line="580" w:lineRule="exact"/>
              <w:rPr>
                <w:rFonts w:ascii="仿宋_GB2312" w:hAnsi="宋体" w:eastAsia="仿宋_GB2312"/>
                <w:sz w:val="32"/>
                <w:szCs w:val="32"/>
              </w:rPr>
            </w:pPr>
          </w:p>
        </w:tc>
        <w:tc>
          <w:tcPr>
            <w:tcW w:w="2693" w:type="dxa"/>
            <w:gridSpan w:val="2"/>
            <w:noWrap w:val="0"/>
            <w:vAlign w:val="center"/>
          </w:tcPr>
          <w:p>
            <w:pPr>
              <w:spacing w:line="580" w:lineRule="exact"/>
              <w:rPr>
                <w:rFonts w:ascii="仿宋_GB2312" w:hAnsi="宋体" w:eastAsia="仿宋_GB2312"/>
                <w:sz w:val="32"/>
                <w:szCs w:val="32"/>
              </w:rPr>
            </w:pPr>
            <w:r>
              <w:rPr>
                <w:rFonts w:hint="eastAsia" w:ascii="仿宋_GB2312" w:hAnsi="宋体" w:eastAsia="仿宋_GB2312"/>
                <w:sz w:val="32"/>
                <w:szCs w:val="32"/>
              </w:rPr>
              <w:t>课程学时/学分</w:t>
            </w:r>
          </w:p>
        </w:tc>
        <w:tc>
          <w:tcPr>
            <w:tcW w:w="1418" w:type="dxa"/>
            <w:noWrap w:val="0"/>
            <w:vAlign w:val="center"/>
          </w:tcPr>
          <w:p>
            <w:pPr>
              <w:spacing w:line="580" w:lineRule="exac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47" w:type="dxa"/>
            <w:gridSpan w:val="6"/>
            <w:noWrap w:val="0"/>
            <w:vAlign w:val="center"/>
          </w:tcPr>
          <w:p>
            <w:pPr>
              <w:spacing w:line="58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课程教学辅助网络平台或移动教学APP名称</w:t>
            </w:r>
          </w:p>
        </w:tc>
        <w:tc>
          <w:tcPr>
            <w:tcW w:w="3544" w:type="dxa"/>
            <w:gridSpan w:val="2"/>
            <w:noWrap w:val="0"/>
            <w:vAlign w:val="center"/>
          </w:tcPr>
          <w:p>
            <w:pPr>
              <w:spacing w:line="580" w:lineRule="exact"/>
              <w:ind w:firstLine="496"/>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05" w:type="dxa"/>
            <w:gridSpan w:val="3"/>
            <w:noWrap w:val="0"/>
            <w:vAlign w:val="center"/>
          </w:tcPr>
          <w:p>
            <w:pPr>
              <w:spacing w:line="58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非超星平台课程</w:t>
            </w:r>
          </w:p>
          <w:p>
            <w:pPr>
              <w:spacing w:line="58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填写</w:t>
            </w:r>
          </w:p>
        </w:tc>
        <w:tc>
          <w:tcPr>
            <w:tcW w:w="3142" w:type="dxa"/>
            <w:gridSpan w:val="3"/>
            <w:noWrap w:val="0"/>
            <w:vAlign w:val="center"/>
          </w:tcPr>
          <w:p>
            <w:pPr>
              <w:spacing w:line="580" w:lineRule="exact"/>
              <w:rPr>
                <w:rFonts w:ascii="仿宋_GB2312" w:hAnsi="宋体" w:eastAsia="仿宋_GB2312"/>
                <w:sz w:val="32"/>
                <w:szCs w:val="32"/>
              </w:rPr>
            </w:pPr>
            <w:r>
              <w:rPr>
                <w:rFonts w:hint="eastAsia" w:ascii="仿宋_GB2312" w:hAnsi="宋体" w:eastAsia="仿宋_GB2312"/>
                <w:sz w:val="32"/>
                <w:szCs w:val="32"/>
              </w:rPr>
              <w:t>账号：</w:t>
            </w:r>
          </w:p>
        </w:tc>
        <w:tc>
          <w:tcPr>
            <w:tcW w:w="3544" w:type="dxa"/>
            <w:gridSpan w:val="2"/>
            <w:noWrap w:val="0"/>
            <w:vAlign w:val="center"/>
          </w:tcPr>
          <w:p>
            <w:pPr>
              <w:spacing w:line="580" w:lineRule="exact"/>
              <w:rPr>
                <w:rFonts w:ascii="仿宋_GB2312" w:hAnsi="宋体" w:eastAsia="仿宋_GB2312"/>
                <w:sz w:val="32"/>
                <w:szCs w:val="32"/>
              </w:rPr>
            </w:pPr>
            <w:r>
              <w:rPr>
                <w:rFonts w:hint="eastAsia" w:ascii="仿宋_GB2312" w:hAnsi="宋体" w:eastAsia="仿宋_GB2312"/>
                <w:sz w:val="32"/>
                <w:szCs w:val="32"/>
              </w:rPr>
              <w:t>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91" w:type="dxa"/>
            <w:gridSpan w:val="2"/>
            <w:noWrap w:val="0"/>
            <w:vAlign w:val="center"/>
          </w:tcPr>
          <w:p>
            <w:pPr>
              <w:spacing w:line="580" w:lineRule="exact"/>
              <w:rPr>
                <w:rFonts w:ascii="仿宋_GB2312" w:hAnsi="宋体" w:eastAsia="仿宋_GB2312"/>
                <w:sz w:val="32"/>
                <w:szCs w:val="32"/>
              </w:rPr>
            </w:pPr>
            <w:r>
              <w:rPr>
                <w:rFonts w:hint="eastAsia" w:ascii="仿宋_GB2312" w:hAnsi="宋体" w:eastAsia="仿宋_GB2312"/>
                <w:sz w:val="32"/>
                <w:szCs w:val="32"/>
              </w:rPr>
              <w:t>选用教材及出版社</w:t>
            </w:r>
          </w:p>
        </w:tc>
        <w:tc>
          <w:tcPr>
            <w:tcW w:w="6700" w:type="dxa"/>
            <w:gridSpan w:val="6"/>
            <w:noWrap w:val="0"/>
            <w:vAlign w:val="center"/>
          </w:tcPr>
          <w:p>
            <w:pPr>
              <w:spacing w:line="580" w:lineRule="exac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491" w:type="dxa"/>
            <w:gridSpan w:val="8"/>
            <w:noWrap w:val="0"/>
            <w:vAlign w:val="center"/>
          </w:tcPr>
          <w:p>
            <w:pPr>
              <w:spacing w:line="580" w:lineRule="exact"/>
              <w:ind w:firstLine="470" w:firstLineChars="147"/>
              <w:rPr>
                <w:rFonts w:ascii="仿宋_GB2312" w:hAnsi="宋体" w:eastAsia="仿宋_GB2312"/>
                <w:sz w:val="32"/>
                <w:szCs w:val="32"/>
              </w:rPr>
            </w:pPr>
            <w:r>
              <w:rPr>
                <w:rFonts w:hint="eastAsia" w:ascii="仿宋_GB2312" w:hAnsi="宋体" w:eastAsia="仿宋_GB2312"/>
                <w:sz w:val="32"/>
                <w:szCs w:val="32"/>
              </w:rPr>
              <w:t>简述课程建设历史和获奖情况（</w:t>
            </w:r>
            <w:r>
              <w:rPr>
                <w:rFonts w:hint="eastAsia" w:ascii="仿宋_GB2312" w:hAnsi="仿宋" w:eastAsia="仿宋_GB2312"/>
                <w:sz w:val="32"/>
                <w:szCs w:val="32"/>
              </w:rPr>
              <w:t>包含课程持续建设和更新情况，课程内容、结构、知识点、课时等方面的组织安排等）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491" w:type="dxa"/>
            <w:gridSpan w:val="8"/>
            <w:noWrap w:val="0"/>
            <w:vAlign w:val="center"/>
          </w:tcPr>
          <w:p>
            <w:pPr>
              <w:spacing w:line="580" w:lineRule="exact"/>
              <w:rPr>
                <w:rFonts w:ascii="仿宋_GB2312" w:hAnsi="宋体" w:eastAsia="仿宋_GB2312"/>
                <w:sz w:val="32"/>
                <w:szCs w:val="32"/>
              </w:rPr>
            </w:pPr>
          </w:p>
          <w:p>
            <w:pPr>
              <w:spacing w:line="580" w:lineRule="exac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560" w:type="dxa"/>
            <w:vMerge w:val="restart"/>
            <w:noWrap w:val="0"/>
            <w:vAlign w:val="center"/>
          </w:tcPr>
          <w:p>
            <w:pPr>
              <w:spacing w:line="580" w:lineRule="exact"/>
              <w:rPr>
                <w:rFonts w:ascii="仿宋_GB2312" w:hAnsi="宋体" w:eastAsia="仿宋_GB2312"/>
                <w:sz w:val="32"/>
                <w:szCs w:val="32"/>
              </w:rPr>
            </w:pPr>
            <w:r>
              <w:rPr>
                <w:rFonts w:hint="eastAsia" w:ascii="仿宋_GB2312" w:hAnsi="宋体" w:eastAsia="仿宋_GB2312"/>
                <w:sz w:val="32"/>
                <w:szCs w:val="32"/>
              </w:rPr>
              <w:t>课</w:t>
            </w:r>
          </w:p>
          <w:p>
            <w:pPr>
              <w:spacing w:line="580" w:lineRule="exact"/>
              <w:rPr>
                <w:rFonts w:ascii="仿宋_GB2312" w:hAnsi="宋体" w:eastAsia="仿宋_GB2312"/>
                <w:sz w:val="32"/>
                <w:szCs w:val="32"/>
              </w:rPr>
            </w:pPr>
            <w:r>
              <w:rPr>
                <w:rFonts w:hint="eastAsia" w:ascii="仿宋_GB2312" w:hAnsi="宋体" w:eastAsia="仿宋_GB2312"/>
                <w:sz w:val="32"/>
                <w:szCs w:val="32"/>
              </w:rPr>
              <w:t>程</w:t>
            </w:r>
          </w:p>
          <w:p>
            <w:pPr>
              <w:spacing w:line="580" w:lineRule="exact"/>
              <w:rPr>
                <w:rFonts w:ascii="仿宋_GB2312" w:hAnsi="宋体" w:eastAsia="仿宋_GB2312"/>
                <w:sz w:val="32"/>
                <w:szCs w:val="32"/>
              </w:rPr>
            </w:pPr>
            <w:r>
              <w:rPr>
                <w:rFonts w:hint="eastAsia" w:ascii="仿宋_GB2312" w:hAnsi="宋体" w:eastAsia="仿宋_GB2312"/>
                <w:sz w:val="32"/>
                <w:szCs w:val="32"/>
              </w:rPr>
              <w:t>资</w:t>
            </w:r>
          </w:p>
          <w:p>
            <w:pPr>
              <w:spacing w:line="580" w:lineRule="exact"/>
              <w:rPr>
                <w:rFonts w:ascii="仿宋_GB2312" w:hAnsi="宋体" w:eastAsia="仿宋_GB2312"/>
                <w:sz w:val="32"/>
                <w:szCs w:val="32"/>
              </w:rPr>
            </w:pPr>
            <w:r>
              <w:rPr>
                <w:rFonts w:hint="eastAsia" w:ascii="仿宋_GB2312" w:hAnsi="宋体" w:eastAsia="仿宋_GB2312"/>
                <w:sz w:val="32"/>
                <w:szCs w:val="32"/>
              </w:rPr>
              <w:t>源</w:t>
            </w:r>
          </w:p>
        </w:tc>
        <w:tc>
          <w:tcPr>
            <w:tcW w:w="8931" w:type="dxa"/>
            <w:gridSpan w:val="7"/>
            <w:noWrap w:val="0"/>
            <w:vAlign w:val="center"/>
          </w:tcPr>
          <w:p>
            <w:pPr>
              <w:spacing w:line="580" w:lineRule="exact"/>
              <w:rPr>
                <w:rFonts w:ascii="仿宋_GB2312" w:hAnsi="宋体" w:eastAsia="仿宋_GB2312"/>
                <w:sz w:val="32"/>
                <w:szCs w:val="32"/>
              </w:rPr>
            </w:pPr>
            <w:r>
              <w:rPr>
                <w:rFonts w:hint="eastAsia" w:ascii="仿宋_GB2312" w:hAnsi="宋体" w:eastAsia="仿宋_GB2312"/>
                <w:sz w:val="32"/>
                <w:szCs w:val="32"/>
              </w:rPr>
              <w:t>资源特色：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560" w:type="dxa"/>
            <w:vMerge w:val="continue"/>
            <w:noWrap w:val="0"/>
            <w:vAlign w:val="center"/>
          </w:tcPr>
          <w:p>
            <w:pPr>
              <w:spacing w:line="580" w:lineRule="exact"/>
              <w:rPr>
                <w:rFonts w:ascii="仿宋_GB2312" w:hAnsi="宋体" w:eastAsia="仿宋_GB2312"/>
                <w:sz w:val="32"/>
                <w:szCs w:val="32"/>
              </w:rPr>
            </w:pPr>
          </w:p>
        </w:tc>
        <w:tc>
          <w:tcPr>
            <w:tcW w:w="8931" w:type="dxa"/>
            <w:gridSpan w:val="7"/>
            <w:noWrap w:val="0"/>
            <w:vAlign w:val="center"/>
          </w:tcPr>
          <w:p>
            <w:pPr>
              <w:spacing w:line="580" w:lineRule="exact"/>
              <w:rPr>
                <w:rFonts w:ascii="仿宋_GB2312" w:hAnsi="宋体" w:eastAsia="仿宋_GB2312"/>
                <w:sz w:val="32"/>
                <w:szCs w:val="32"/>
              </w:rPr>
            </w:pPr>
            <w:r>
              <w:rPr>
                <w:rFonts w:hint="eastAsia" w:ascii="仿宋_GB2312" w:hAnsi="宋体" w:eastAsia="仿宋_GB2312"/>
                <w:sz w:val="32"/>
                <w:szCs w:val="32"/>
              </w:rPr>
              <w:t>基本资源清单：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560" w:type="dxa"/>
            <w:vMerge w:val="continue"/>
            <w:noWrap w:val="0"/>
            <w:vAlign w:val="center"/>
          </w:tcPr>
          <w:p>
            <w:pPr>
              <w:spacing w:line="580" w:lineRule="exact"/>
              <w:rPr>
                <w:rFonts w:ascii="仿宋_GB2312" w:hAnsi="宋体" w:eastAsia="仿宋_GB2312"/>
                <w:sz w:val="32"/>
                <w:szCs w:val="32"/>
              </w:rPr>
            </w:pPr>
          </w:p>
        </w:tc>
        <w:tc>
          <w:tcPr>
            <w:tcW w:w="8931" w:type="dxa"/>
            <w:gridSpan w:val="7"/>
            <w:noWrap w:val="0"/>
            <w:vAlign w:val="center"/>
          </w:tcPr>
          <w:p>
            <w:pPr>
              <w:spacing w:line="580" w:lineRule="exact"/>
              <w:rPr>
                <w:rFonts w:ascii="仿宋_GB2312" w:hAnsi="宋体" w:eastAsia="仿宋_GB2312"/>
                <w:sz w:val="32"/>
                <w:szCs w:val="32"/>
              </w:rPr>
            </w:pPr>
            <w:r>
              <w:rPr>
                <w:rFonts w:hint="eastAsia" w:ascii="仿宋_GB2312" w:hAnsi="宋体" w:eastAsia="仿宋_GB2312"/>
                <w:sz w:val="32"/>
                <w:szCs w:val="32"/>
              </w:rPr>
              <w:t>拓展资源清单及建设使用情况：</w:t>
            </w:r>
          </w:p>
          <w:p>
            <w:pPr>
              <w:widowControl/>
              <w:spacing w:line="580" w:lineRule="exact"/>
              <w:rPr>
                <w:rFonts w:ascii="仿宋_GB2312" w:hAnsi="宋体" w:eastAsia="仿宋_GB2312"/>
                <w:sz w:val="32"/>
                <w:szCs w:val="32"/>
              </w:rPr>
            </w:pPr>
          </w:p>
          <w:p>
            <w:pPr>
              <w:spacing w:line="580" w:lineRule="exact"/>
              <w:rPr>
                <w:rFonts w:ascii="仿宋_GB2312" w:hAnsi="宋体" w:eastAsia="仿宋_GB2312"/>
                <w:sz w:val="32"/>
                <w:szCs w:val="32"/>
              </w:rPr>
            </w:pPr>
          </w:p>
        </w:tc>
      </w:tr>
    </w:tbl>
    <w:p>
      <w:pPr>
        <w:spacing w:line="580" w:lineRule="exact"/>
        <w:rPr>
          <w:rFonts w:ascii="仿宋_GB2312" w:hAnsi="宋体" w:eastAsia="仿宋_GB2312"/>
          <w:b/>
          <w:sz w:val="32"/>
          <w:szCs w:val="32"/>
        </w:rPr>
      </w:pPr>
      <w:r>
        <w:rPr>
          <w:rFonts w:hint="eastAsia" w:ascii="仿宋_GB2312" w:hAnsi="宋体" w:eastAsia="仿宋_GB2312"/>
          <w:b/>
          <w:sz w:val="32"/>
          <w:szCs w:val="32"/>
        </w:rPr>
        <w:br w:type="page"/>
      </w:r>
      <w:r>
        <w:rPr>
          <w:rFonts w:hint="eastAsia" w:ascii="仿宋_GB2312" w:hAnsi="宋体" w:eastAsia="仿宋_GB2312"/>
          <w:b/>
          <w:sz w:val="32"/>
          <w:szCs w:val="32"/>
        </w:rPr>
        <w:t>2.课程近三年开课情况统计（仅限线下课程由教务处填写）</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964"/>
        <w:gridCol w:w="1191"/>
        <w:gridCol w:w="1843"/>
        <w:gridCol w:w="2281"/>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0" w:type="dxa"/>
            <w:vMerge w:val="restart"/>
            <w:noWrap w:val="0"/>
            <w:vAlign w:val="center"/>
          </w:tcPr>
          <w:p>
            <w:pPr>
              <w:spacing w:line="440" w:lineRule="exact"/>
              <w:rPr>
                <w:rFonts w:ascii="仿宋_GB2312" w:hAnsi="宋体" w:eastAsia="仿宋_GB2312"/>
                <w:sz w:val="32"/>
                <w:szCs w:val="32"/>
              </w:rPr>
            </w:pPr>
            <w:r>
              <w:rPr>
                <w:rFonts w:hint="eastAsia" w:ascii="仿宋_GB2312" w:hAnsi="宋体" w:eastAsia="仿宋_GB2312"/>
                <w:sz w:val="32"/>
                <w:szCs w:val="32"/>
              </w:rPr>
              <w:t>学期</w:t>
            </w:r>
          </w:p>
        </w:tc>
        <w:tc>
          <w:tcPr>
            <w:tcW w:w="964" w:type="dxa"/>
            <w:vMerge w:val="restart"/>
            <w:noWrap w:val="0"/>
            <w:vAlign w:val="center"/>
          </w:tcPr>
          <w:p>
            <w:pPr>
              <w:spacing w:line="440" w:lineRule="exact"/>
              <w:rPr>
                <w:rFonts w:ascii="仿宋_GB2312" w:hAnsi="宋体" w:eastAsia="仿宋_GB2312"/>
                <w:sz w:val="32"/>
                <w:szCs w:val="32"/>
              </w:rPr>
            </w:pPr>
            <w:r>
              <w:rPr>
                <w:rFonts w:hint="eastAsia" w:ascii="仿宋_GB2312" w:hAnsi="宋体" w:eastAsia="仿宋_GB2312"/>
                <w:sz w:val="32"/>
                <w:szCs w:val="32"/>
              </w:rPr>
              <w:t>年级</w:t>
            </w:r>
          </w:p>
        </w:tc>
        <w:tc>
          <w:tcPr>
            <w:tcW w:w="1191" w:type="dxa"/>
            <w:vMerge w:val="restart"/>
            <w:noWrap w:val="0"/>
            <w:vAlign w:val="center"/>
          </w:tcPr>
          <w:p>
            <w:pPr>
              <w:spacing w:line="440" w:lineRule="exact"/>
              <w:rPr>
                <w:rFonts w:ascii="仿宋_GB2312" w:hAnsi="宋体" w:eastAsia="仿宋_GB2312"/>
                <w:sz w:val="32"/>
                <w:szCs w:val="32"/>
              </w:rPr>
            </w:pPr>
            <w:r>
              <w:rPr>
                <w:rFonts w:hint="eastAsia" w:ascii="仿宋_GB2312" w:hAnsi="宋体" w:eastAsia="仿宋_GB2312"/>
                <w:sz w:val="32"/>
                <w:szCs w:val="32"/>
              </w:rPr>
              <w:t>学生数</w:t>
            </w:r>
          </w:p>
        </w:tc>
        <w:tc>
          <w:tcPr>
            <w:tcW w:w="1843" w:type="dxa"/>
            <w:noWrap w:val="0"/>
            <w:vAlign w:val="center"/>
          </w:tcPr>
          <w:p>
            <w:pPr>
              <w:spacing w:line="440" w:lineRule="exact"/>
              <w:rPr>
                <w:rFonts w:ascii="仿宋_GB2312" w:hAnsi="宋体" w:eastAsia="仿宋_GB2312"/>
                <w:sz w:val="32"/>
                <w:szCs w:val="32"/>
              </w:rPr>
            </w:pPr>
            <w:r>
              <w:rPr>
                <w:rFonts w:hint="eastAsia" w:ascii="仿宋_GB2312" w:hAnsi="宋体" w:eastAsia="仿宋_GB2312"/>
                <w:sz w:val="32"/>
                <w:szCs w:val="32"/>
              </w:rPr>
              <w:t>学生评教</w:t>
            </w:r>
          </w:p>
        </w:tc>
        <w:tc>
          <w:tcPr>
            <w:tcW w:w="2281" w:type="dxa"/>
            <w:noWrap w:val="0"/>
            <w:vAlign w:val="center"/>
          </w:tcPr>
          <w:p>
            <w:pPr>
              <w:spacing w:line="440" w:lineRule="exact"/>
              <w:rPr>
                <w:rFonts w:ascii="仿宋_GB2312" w:hAnsi="宋体" w:eastAsia="仿宋_GB2312"/>
                <w:sz w:val="32"/>
                <w:szCs w:val="32"/>
              </w:rPr>
            </w:pPr>
            <w:r>
              <w:rPr>
                <w:rFonts w:hint="eastAsia" w:ascii="仿宋_GB2312" w:hAnsi="宋体" w:eastAsia="仿宋_GB2312"/>
                <w:sz w:val="32"/>
                <w:szCs w:val="32"/>
              </w:rPr>
              <w:t>校督导组评教</w:t>
            </w:r>
          </w:p>
        </w:tc>
        <w:tc>
          <w:tcPr>
            <w:tcW w:w="1543" w:type="dxa"/>
            <w:noWrap w:val="0"/>
            <w:vAlign w:val="center"/>
          </w:tcPr>
          <w:p>
            <w:pPr>
              <w:spacing w:line="440" w:lineRule="exact"/>
              <w:rPr>
                <w:rFonts w:ascii="仿宋_GB2312" w:hAnsi="宋体" w:eastAsia="仿宋_GB2312"/>
                <w:sz w:val="32"/>
                <w:szCs w:val="32"/>
              </w:rPr>
            </w:pPr>
            <w:r>
              <w:rPr>
                <w:rFonts w:hint="eastAsia" w:ascii="仿宋_GB2312" w:hAnsi="宋体" w:eastAsia="仿宋_GB2312"/>
                <w:sz w:val="32"/>
                <w:szCs w:val="32"/>
              </w:rPr>
              <w:t>其他评教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0" w:type="dxa"/>
            <w:vMerge w:val="continue"/>
            <w:noWrap w:val="0"/>
            <w:vAlign w:val="center"/>
          </w:tcPr>
          <w:p>
            <w:pPr>
              <w:spacing w:line="440" w:lineRule="exact"/>
              <w:rPr>
                <w:rFonts w:ascii="仿宋_GB2312" w:hAnsi="宋体" w:eastAsia="仿宋_GB2312"/>
                <w:sz w:val="32"/>
                <w:szCs w:val="32"/>
              </w:rPr>
            </w:pPr>
          </w:p>
        </w:tc>
        <w:tc>
          <w:tcPr>
            <w:tcW w:w="964" w:type="dxa"/>
            <w:vMerge w:val="continue"/>
            <w:noWrap w:val="0"/>
            <w:vAlign w:val="center"/>
          </w:tcPr>
          <w:p>
            <w:pPr>
              <w:spacing w:line="440" w:lineRule="exact"/>
              <w:rPr>
                <w:rFonts w:ascii="仿宋_GB2312" w:hAnsi="宋体" w:eastAsia="仿宋_GB2312"/>
                <w:sz w:val="32"/>
                <w:szCs w:val="32"/>
              </w:rPr>
            </w:pPr>
          </w:p>
        </w:tc>
        <w:tc>
          <w:tcPr>
            <w:tcW w:w="1191" w:type="dxa"/>
            <w:vMerge w:val="continue"/>
            <w:noWrap w:val="0"/>
            <w:vAlign w:val="center"/>
          </w:tcPr>
          <w:p>
            <w:pPr>
              <w:spacing w:line="440" w:lineRule="exact"/>
              <w:rPr>
                <w:rFonts w:ascii="仿宋_GB2312" w:hAnsi="宋体" w:eastAsia="仿宋_GB2312"/>
                <w:sz w:val="32"/>
                <w:szCs w:val="32"/>
              </w:rPr>
            </w:pPr>
          </w:p>
        </w:tc>
        <w:tc>
          <w:tcPr>
            <w:tcW w:w="5667" w:type="dxa"/>
            <w:gridSpan w:val="3"/>
            <w:noWrap w:val="0"/>
            <w:vAlign w:val="center"/>
          </w:tcPr>
          <w:p>
            <w:pPr>
              <w:spacing w:line="440" w:lineRule="exact"/>
              <w:ind w:firstLine="470" w:firstLineChars="147"/>
              <w:rPr>
                <w:rFonts w:ascii="仿宋_GB2312" w:hAnsi="宋体" w:eastAsia="仿宋_GB2312"/>
                <w:sz w:val="32"/>
                <w:szCs w:val="32"/>
              </w:rPr>
            </w:pPr>
            <w:r>
              <w:rPr>
                <w:rFonts w:hint="eastAsia" w:ascii="仿宋_GB2312" w:hAnsi="宋体" w:eastAsia="仿宋_GB2312"/>
                <w:sz w:val="32"/>
                <w:szCs w:val="32"/>
              </w:rPr>
              <w:t>填写排名情况（名次/总数）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0" w:type="dxa"/>
            <w:noWrap w:val="0"/>
            <w:vAlign w:val="center"/>
          </w:tcPr>
          <w:p>
            <w:pPr>
              <w:spacing w:line="440" w:lineRule="exact"/>
              <w:rPr>
                <w:rFonts w:ascii="仿宋_GB2312" w:hAnsi="宋体" w:eastAsia="仿宋_GB2312"/>
                <w:b/>
                <w:sz w:val="32"/>
                <w:szCs w:val="32"/>
              </w:rPr>
            </w:pPr>
          </w:p>
        </w:tc>
        <w:tc>
          <w:tcPr>
            <w:tcW w:w="964" w:type="dxa"/>
            <w:noWrap w:val="0"/>
            <w:vAlign w:val="center"/>
          </w:tcPr>
          <w:p>
            <w:pPr>
              <w:spacing w:line="440" w:lineRule="exact"/>
              <w:rPr>
                <w:rFonts w:ascii="仿宋_GB2312" w:hAnsi="宋体" w:eastAsia="仿宋_GB2312"/>
                <w:b/>
                <w:sz w:val="32"/>
                <w:szCs w:val="32"/>
              </w:rPr>
            </w:pPr>
          </w:p>
        </w:tc>
        <w:tc>
          <w:tcPr>
            <w:tcW w:w="1191" w:type="dxa"/>
            <w:noWrap w:val="0"/>
            <w:vAlign w:val="center"/>
          </w:tcPr>
          <w:p>
            <w:pPr>
              <w:spacing w:line="440" w:lineRule="exact"/>
              <w:rPr>
                <w:rFonts w:ascii="仿宋_GB2312" w:hAnsi="宋体" w:eastAsia="仿宋_GB2312"/>
                <w:b/>
                <w:sz w:val="32"/>
                <w:szCs w:val="32"/>
              </w:rPr>
            </w:pPr>
          </w:p>
        </w:tc>
        <w:tc>
          <w:tcPr>
            <w:tcW w:w="5667" w:type="dxa"/>
            <w:gridSpan w:val="3"/>
            <w:noWrap w:val="0"/>
            <w:vAlign w:val="center"/>
          </w:tcPr>
          <w:p>
            <w:pPr>
              <w:spacing w:line="440" w:lineRule="exact"/>
              <w:rPr>
                <w:rFonts w:ascii="仿宋_GB2312" w:hAnsi="宋体"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0" w:type="dxa"/>
            <w:noWrap w:val="0"/>
            <w:vAlign w:val="center"/>
          </w:tcPr>
          <w:p>
            <w:pPr>
              <w:spacing w:line="440" w:lineRule="exact"/>
              <w:rPr>
                <w:rFonts w:ascii="仿宋_GB2312" w:hAnsi="宋体" w:eastAsia="仿宋_GB2312"/>
                <w:b/>
                <w:sz w:val="32"/>
                <w:szCs w:val="32"/>
              </w:rPr>
            </w:pPr>
          </w:p>
        </w:tc>
        <w:tc>
          <w:tcPr>
            <w:tcW w:w="964" w:type="dxa"/>
            <w:noWrap w:val="0"/>
            <w:vAlign w:val="center"/>
          </w:tcPr>
          <w:p>
            <w:pPr>
              <w:spacing w:line="440" w:lineRule="exact"/>
              <w:rPr>
                <w:rFonts w:ascii="仿宋_GB2312" w:hAnsi="宋体" w:eastAsia="仿宋_GB2312"/>
                <w:b/>
                <w:sz w:val="32"/>
                <w:szCs w:val="32"/>
              </w:rPr>
            </w:pPr>
          </w:p>
        </w:tc>
        <w:tc>
          <w:tcPr>
            <w:tcW w:w="1191" w:type="dxa"/>
            <w:noWrap w:val="0"/>
            <w:vAlign w:val="center"/>
          </w:tcPr>
          <w:p>
            <w:pPr>
              <w:spacing w:line="440" w:lineRule="exact"/>
              <w:rPr>
                <w:rFonts w:ascii="仿宋_GB2312" w:hAnsi="宋体" w:eastAsia="仿宋_GB2312"/>
                <w:b/>
                <w:sz w:val="32"/>
                <w:szCs w:val="32"/>
              </w:rPr>
            </w:pPr>
          </w:p>
        </w:tc>
        <w:tc>
          <w:tcPr>
            <w:tcW w:w="5667" w:type="dxa"/>
            <w:gridSpan w:val="3"/>
            <w:noWrap w:val="0"/>
            <w:vAlign w:val="center"/>
          </w:tcPr>
          <w:p>
            <w:pPr>
              <w:spacing w:line="440" w:lineRule="exact"/>
              <w:rPr>
                <w:rFonts w:ascii="仿宋_GB2312" w:hAnsi="宋体"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0" w:type="dxa"/>
            <w:noWrap w:val="0"/>
            <w:vAlign w:val="center"/>
          </w:tcPr>
          <w:p>
            <w:pPr>
              <w:spacing w:line="440" w:lineRule="exact"/>
              <w:rPr>
                <w:rFonts w:ascii="仿宋_GB2312" w:hAnsi="宋体" w:eastAsia="仿宋_GB2312"/>
                <w:b/>
                <w:sz w:val="32"/>
                <w:szCs w:val="32"/>
              </w:rPr>
            </w:pPr>
          </w:p>
        </w:tc>
        <w:tc>
          <w:tcPr>
            <w:tcW w:w="964" w:type="dxa"/>
            <w:noWrap w:val="0"/>
            <w:vAlign w:val="center"/>
          </w:tcPr>
          <w:p>
            <w:pPr>
              <w:spacing w:line="440" w:lineRule="exact"/>
              <w:rPr>
                <w:rFonts w:ascii="仿宋_GB2312" w:hAnsi="宋体" w:eastAsia="仿宋_GB2312"/>
                <w:b/>
                <w:sz w:val="32"/>
                <w:szCs w:val="32"/>
              </w:rPr>
            </w:pPr>
          </w:p>
        </w:tc>
        <w:tc>
          <w:tcPr>
            <w:tcW w:w="1191" w:type="dxa"/>
            <w:noWrap w:val="0"/>
            <w:vAlign w:val="center"/>
          </w:tcPr>
          <w:p>
            <w:pPr>
              <w:spacing w:line="440" w:lineRule="exact"/>
              <w:rPr>
                <w:rFonts w:ascii="仿宋_GB2312" w:hAnsi="宋体" w:eastAsia="仿宋_GB2312"/>
                <w:b/>
                <w:sz w:val="32"/>
                <w:szCs w:val="32"/>
              </w:rPr>
            </w:pPr>
          </w:p>
        </w:tc>
        <w:tc>
          <w:tcPr>
            <w:tcW w:w="5667" w:type="dxa"/>
            <w:gridSpan w:val="3"/>
            <w:noWrap w:val="0"/>
            <w:vAlign w:val="center"/>
          </w:tcPr>
          <w:p>
            <w:pPr>
              <w:spacing w:line="440" w:lineRule="exact"/>
              <w:rPr>
                <w:rFonts w:ascii="仿宋_GB2312" w:hAnsi="宋体"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0" w:type="dxa"/>
            <w:noWrap w:val="0"/>
            <w:vAlign w:val="center"/>
          </w:tcPr>
          <w:p>
            <w:pPr>
              <w:spacing w:line="440" w:lineRule="exact"/>
              <w:rPr>
                <w:rFonts w:ascii="仿宋_GB2312" w:hAnsi="宋体" w:eastAsia="仿宋_GB2312"/>
                <w:b/>
                <w:sz w:val="32"/>
                <w:szCs w:val="32"/>
              </w:rPr>
            </w:pPr>
          </w:p>
        </w:tc>
        <w:tc>
          <w:tcPr>
            <w:tcW w:w="964" w:type="dxa"/>
            <w:noWrap w:val="0"/>
            <w:vAlign w:val="center"/>
          </w:tcPr>
          <w:p>
            <w:pPr>
              <w:spacing w:line="440" w:lineRule="exact"/>
              <w:rPr>
                <w:rFonts w:ascii="仿宋_GB2312" w:hAnsi="宋体" w:eastAsia="仿宋_GB2312"/>
                <w:b/>
                <w:sz w:val="32"/>
                <w:szCs w:val="32"/>
              </w:rPr>
            </w:pPr>
          </w:p>
        </w:tc>
        <w:tc>
          <w:tcPr>
            <w:tcW w:w="1191" w:type="dxa"/>
            <w:noWrap w:val="0"/>
            <w:vAlign w:val="center"/>
          </w:tcPr>
          <w:p>
            <w:pPr>
              <w:spacing w:line="440" w:lineRule="exact"/>
              <w:rPr>
                <w:rFonts w:ascii="仿宋_GB2312" w:hAnsi="宋体" w:eastAsia="仿宋_GB2312"/>
                <w:b/>
                <w:sz w:val="32"/>
                <w:szCs w:val="32"/>
              </w:rPr>
            </w:pPr>
          </w:p>
        </w:tc>
        <w:tc>
          <w:tcPr>
            <w:tcW w:w="5667" w:type="dxa"/>
            <w:gridSpan w:val="3"/>
            <w:noWrap w:val="0"/>
            <w:vAlign w:val="center"/>
          </w:tcPr>
          <w:p>
            <w:pPr>
              <w:spacing w:line="440" w:lineRule="exact"/>
              <w:rPr>
                <w:rFonts w:ascii="仿宋_GB2312" w:hAnsi="宋体"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0" w:type="dxa"/>
            <w:noWrap w:val="0"/>
            <w:vAlign w:val="center"/>
          </w:tcPr>
          <w:p>
            <w:pPr>
              <w:spacing w:line="440" w:lineRule="exact"/>
              <w:rPr>
                <w:rFonts w:ascii="仿宋_GB2312" w:hAnsi="宋体" w:eastAsia="仿宋_GB2312"/>
                <w:b/>
                <w:sz w:val="32"/>
                <w:szCs w:val="32"/>
              </w:rPr>
            </w:pPr>
          </w:p>
        </w:tc>
        <w:tc>
          <w:tcPr>
            <w:tcW w:w="964" w:type="dxa"/>
            <w:noWrap w:val="0"/>
            <w:vAlign w:val="center"/>
          </w:tcPr>
          <w:p>
            <w:pPr>
              <w:spacing w:line="440" w:lineRule="exact"/>
              <w:rPr>
                <w:rFonts w:ascii="仿宋_GB2312" w:hAnsi="宋体" w:eastAsia="仿宋_GB2312"/>
                <w:b/>
                <w:sz w:val="32"/>
                <w:szCs w:val="32"/>
              </w:rPr>
            </w:pPr>
          </w:p>
        </w:tc>
        <w:tc>
          <w:tcPr>
            <w:tcW w:w="1191" w:type="dxa"/>
            <w:noWrap w:val="0"/>
            <w:vAlign w:val="center"/>
          </w:tcPr>
          <w:p>
            <w:pPr>
              <w:spacing w:line="440" w:lineRule="exact"/>
              <w:rPr>
                <w:rFonts w:ascii="仿宋_GB2312" w:hAnsi="宋体" w:eastAsia="仿宋_GB2312"/>
                <w:b/>
                <w:sz w:val="32"/>
                <w:szCs w:val="32"/>
              </w:rPr>
            </w:pPr>
          </w:p>
        </w:tc>
        <w:tc>
          <w:tcPr>
            <w:tcW w:w="5667" w:type="dxa"/>
            <w:gridSpan w:val="3"/>
            <w:noWrap w:val="0"/>
            <w:vAlign w:val="center"/>
          </w:tcPr>
          <w:p>
            <w:pPr>
              <w:spacing w:line="440" w:lineRule="exact"/>
              <w:rPr>
                <w:rFonts w:ascii="仿宋_GB2312" w:hAnsi="宋体"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0" w:type="dxa"/>
            <w:noWrap w:val="0"/>
            <w:vAlign w:val="center"/>
          </w:tcPr>
          <w:p>
            <w:pPr>
              <w:spacing w:line="440" w:lineRule="exact"/>
              <w:rPr>
                <w:rFonts w:ascii="仿宋_GB2312" w:hAnsi="宋体" w:eastAsia="仿宋_GB2312"/>
                <w:b/>
                <w:sz w:val="32"/>
                <w:szCs w:val="32"/>
              </w:rPr>
            </w:pPr>
          </w:p>
        </w:tc>
        <w:tc>
          <w:tcPr>
            <w:tcW w:w="964" w:type="dxa"/>
            <w:noWrap w:val="0"/>
            <w:vAlign w:val="center"/>
          </w:tcPr>
          <w:p>
            <w:pPr>
              <w:spacing w:line="440" w:lineRule="exact"/>
              <w:rPr>
                <w:rFonts w:ascii="仿宋_GB2312" w:hAnsi="宋体" w:eastAsia="仿宋_GB2312"/>
                <w:b/>
                <w:sz w:val="32"/>
                <w:szCs w:val="32"/>
              </w:rPr>
            </w:pPr>
          </w:p>
        </w:tc>
        <w:tc>
          <w:tcPr>
            <w:tcW w:w="1191" w:type="dxa"/>
            <w:noWrap w:val="0"/>
            <w:vAlign w:val="center"/>
          </w:tcPr>
          <w:p>
            <w:pPr>
              <w:spacing w:line="440" w:lineRule="exact"/>
              <w:rPr>
                <w:rFonts w:ascii="仿宋_GB2312" w:hAnsi="宋体" w:eastAsia="仿宋_GB2312"/>
                <w:b/>
                <w:sz w:val="32"/>
                <w:szCs w:val="32"/>
              </w:rPr>
            </w:pPr>
          </w:p>
        </w:tc>
        <w:tc>
          <w:tcPr>
            <w:tcW w:w="5667" w:type="dxa"/>
            <w:gridSpan w:val="3"/>
            <w:noWrap w:val="0"/>
            <w:vAlign w:val="center"/>
          </w:tcPr>
          <w:p>
            <w:pPr>
              <w:spacing w:line="440" w:lineRule="exact"/>
              <w:rPr>
                <w:rFonts w:ascii="仿宋_GB2312" w:hAnsi="宋体"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6" w:hRule="atLeast"/>
          <w:jc w:val="center"/>
        </w:trPr>
        <w:tc>
          <w:tcPr>
            <w:tcW w:w="8842" w:type="dxa"/>
            <w:gridSpan w:val="6"/>
            <w:tcBorders>
              <w:bottom w:val="single" w:color="auto" w:sz="4" w:space="0"/>
            </w:tcBorders>
            <w:noWrap w:val="0"/>
            <w:vAlign w:val="top"/>
          </w:tcPr>
          <w:p>
            <w:pPr>
              <w:spacing w:line="440" w:lineRule="exact"/>
              <w:rPr>
                <w:rFonts w:ascii="仿宋_GB2312" w:hAnsi="宋体" w:eastAsia="仿宋_GB2312"/>
                <w:b/>
                <w:sz w:val="32"/>
                <w:szCs w:val="32"/>
              </w:rPr>
            </w:pPr>
          </w:p>
          <w:p>
            <w:pPr>
              <w:spacing w:line="440" w:lineRule="exact"/>
              <w:rPr>
                <w:rFonts w:ascii="仿宋_GB2312" w:hAnsi="宋体" w:eastAsia="仿宋_GB2312"/>
                <w:b/>
                <w:sz w:val="32"/>
                <w:szCs w:val="32"/>
              </w:rPr>
            </w:pPr>
            <w:r>
              <w:rPr>
                <w:rFonts w:hint="eastAsia" w:ascii="仿宋_GB2312" w:hAnsi="宋体" w:eastAsia="仿宋_GB2312"/>
                <w:b/>
                <w:sz w:val="32"/>
                <w:szCs w:val="32"/>
              </w:rPr>
              <w:t>简述课程评教情况：</w:t>
            </w:r>
          </w:p>
          <w:p>
            <w:pPr>
              <w:pStyle w:val="4"/>
              <w:numPr>
                <w:ilvl w:val="0"/>
                <w:numId w:val="1"/>
              </w:numPr>
              <w:spacing w:line="440" w:lineRule="exact"/>
              <w:ind w:left="0" w:firstLineChars="0"/>
              <w:rPr>
                <w:rFonts w:ascii="仿宋_GB2312" w:hAnsi="仿宋" w:eastAsia="仿宋_GB2312"/>
                <w:sz w:val="32"/>
                <w:szCs w:val="32"/>
              </w:rPr>
            </w:pPr>
            <w:r>
              <w:rPr>
                <w:rFonts w:hint="eastAsia" w:ascii="仿宋_GB2312" w:hAnsi="仿宋" w:eastAsia="仿宋_GB2312"/>
                <w:sz w:val="32"/>
                <w:szCs w:val="32"/>
              </w:rPr>
              <w:t>校外专家评价：</w:t>
            </w:r>
          </w:p>
          <w:p>
            <w:pPr>
              <w:spacing w:line="440" w:lineRule="exact"/>
              <w:rPr>
                <w:rFonts w:ascii="仿宋_GB2312" w:hAnsi="仿宋" w:eastAsia="仿宋_GB2312"/>
                <w:sz w:val="32"/>
                <w:szCs w:val="32"/>
              </w:rPr>
            </w:pPr>
          </w:p>
          <w:p>
            <w:pPr>
              <w:spacing w:line="440" w:lineRule="exact"/>
              <w:rPr>
                <w:rFonts w:ascii="仿宋_GB2312" w:hAnsi="仿宋" w:eastAsia="仿宋_GB2312"/>
                <w:sz w:val="32"/>
                <w:szCs w:val="32"/>
              </w:rPr>
            </w:pPr>
          </w:p>
          <w:p>
            <w:pPr>
              <w:spacing w:line="440" w:lineRule="exact"/>
              <w:rPr>
                <w:rFonts w:ascii="仿宋_GB2312" w:hAnsi="仿宋" w:eastAsia="仿宋_GB2312"/>
                <w:sz w:val="32"/>
                <w:szCs w:val="32"/>
              </w:rPr>
            </w:pPr>
          </w:p>
          <w:p>
            <w:pPr>
              <w:spacing w:line="440" w:lineRule="exact"/>
              <w:rPr>
                <w:rFonts w:ascii="仿宋_GB2312" w:hAnsi="仿宋" w:eastAsia="仿宋_GB2312"/>
                <w:sz w:val="32"/>
                <w:szCs w:val="32"/>
              </w:rPr>
            </w:pPr>
          </w:p>
          <w:p>
            <w:pPr>
              <w:pStyle w:val="4"/>
              <w:numPr>
                <w:ilvl w:val="0"/>
                <w:numId w:val="1"/>
              </w:numPr>
              <w:spacing w:line="440" w:lineRule="exact"/>
              <w:ind w:left="0" w:firstLineChars="0"/>
              <w:rPr>
                <w:rFonts w:ascii="仿宋_GB2312" w:hAnsi="仿宋" w:eastAsia="仿宋_GB2312"/>
                <w:sz w:val="32"/>
                <w:szCs w:val="32"/>
              </w:rPr>
            </w:pPr>
            <w:r>
              <w:rPr>
                <w:rFonts w:hint="eastAsia" w:ascii="仿宋_GB2312" w:hAnsi="仿宋" w:eastAsia="仿宋_GB2312"/>
                <w:sz w:val="32"/>
                <w:szCs w:val="32"/>
              </w:rPr>
              <w:t>校内督导评价：</w:t>
            </w:r>
          </w:p>
          <w:p>
            <w:pPr>
              <w:pStyle w:val="4"/>
              <w:spacing w:line="440" w:lineRule="exact"/>
              <w:ind w:firstLine="0" w:firstLineChars="0"/>
              <w:rPr>
                <w:rFonts w:ascii="仿宋_GB2312" w:hAnsi="仿宋" w:eastAsia="仿宋_GB2312"/>
                <w:sz w:val="32"/>
                <w:szCs w:val="32"/>
              </w:rPr>
            </w:pPr>
          </w:p>
          <w:p>
            <w:pPr>
              <w:pStyle w:val="4"/>
              <w:spacing w:line="440" w:lineRule="exact"/>
              <w:ind w:firstLine="0" w:firstLineChars="0"/>
              <w:rPr>
                <w:rFonts w:ascii="仿宋_GB2312" w:hAnsi="仿宋" w:eastAsia="仿宋_GB2312"/>
                <w:sz w:val="32"/>
                <w:szCs w:val="32"/>
              </w:rPr>
            </w:pPr>
          </w:p>
          <w:p>
            <w:pPr>
              <w:pStyle w:val="4"/>
              <w:spacing w:line="440" w:lineRule="exact"/>
              <w:ind w:firstLine="0" w:firstLineChars="0"/>
              <w:rPr>
                <w:rFonts w:ascii="仿宋_GB2312" w:hAnsi="仿宋" w:eastAsia="仿宋_GB2312"/>
                <w:sz w:val="32"/>
                <w:szCs w:val="32"/>
              </w:rPr>
            </w:pPr>
          </w:p>
          <w:p>
            <w:pPr>
              <w:pStyle w:val="4"/>
              <w:spacing w:line="440" w:lineRule="exact"/>
              <w:ind w:firstLine="0" w:firstLineChars="0"/>
              <w:rPr>
                <w:rFonts w:ascii="仿宋_GB2312" w:hAnsi="仿宋" w:eastAsia="仿宋_GB2312"/>
                <w:sz w:val="32"/>
                <w:szCs w:val="32"/>
              </w:rPr>
            </w:pPr>
          </w:p>
          <w:p>
            <w:pPr>
              <w:pStyle w:val="4"/>
              <w:numPr>
                <w:ilvl w:val="0"/>
                <w:numId w:val="1"/>
              </w:numPr>
              <w:spacing w:line="440" w:lineRule="exact"/>
              <w:ind w:left="0" w:firstLineChars="0"/>
              <w:rPr>
                <w:rFonts w:ascii="仿宋_GB2312" w:hAnsi="宋体" w:eastAsia="仿宋_GB2312"/>
                <w:b/>
                <w:sz w:val="32"/>
                <w:szCs w:val="32"/>
              </w:rPr>
            </w:pPr>
            <w:r>
              <w:rPr>
                <w:rFonts w:hint="eastAsia" w:ascii="仿宋_GB2312" w:hAnsi="仿宋" w:eastAsia="仿宋_GB2312"/>
                <w:sz w:val="32"/>
                <w:szCs w:val="32"/>
              </w:rPr>
              <w:t>学生评价：</w:t>
            </w:r>
          </w:p>
        </w:tc>
      </w:tr>
    </w:tbl>
    <w:p>
      <w:pPr>
        <w:spacing w:line="480" w:lineRule="auto"/>
        <w:ind w:right="-693" w:rightChars="-330"/>
        <w:rPr>
          <w:rFonts w:ascii="仿宋_GB2312" w:hAnsi="宋体" w:eastAsia="仿宋_GB2312"/>
          <w:b/>
          <w:sz w:val="32"/>
          <w:szCs w:val="32"/>
        </w:rPr>
      </w:pPr>
    </w:p>
    <w:p>
      <w:pPr>
        <w:spacing w:line="480" w:lineRule="auto"/>
        <w:ind w:right="-693" w:rightChars="-330"/>
        <w:rPr>
          <w:rFonts w:ascii="仿宋_GB2312" w:hAnsi="宋体" w:eastAsia="仿宋_GB2312"/>
          <w:b/>
          <w:bCs/>
          <w:sz w:val="32"/>
          <w:szCs w:val="32"/>
        </w:rPr>
      </w:pPr>
      <w:r>
        <w:rPr>
          <w:rFonts w:hint="eastAsia" w:ascii="仿宋_GB2312" w:hAnsi="宋体" w:eastAsia="仿宋_GB2312"/>
          <w:b/>
          <w:sz w:val="32"/>
          <w:szCs w:val="32"/>
        </w:rPr>
        <w:t>3.课程</w:t>
      </w:r>
      <w:r>
        <w:rPr>
          <w:rFonts w:hint="eastAsia" w:ascii="仿宋_GB2312" w:hAnsi="宋体" w:eastAsia="仿宋_GB2312"/>
          <w:b/>
          <w:bCs/>
          <w:sz w:val="32"/>
          <w:szCs w:val="32"/>
        </w:rPr>
        <w:t>负责人情况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28"/>
        <w:gridCol w:w="747"/>
        <w:gridCol w:w="557"/>
        <w:gridCol w:w="8"/>
        <w:gridCol w:w="1409"/>
        <w:gridCol w:w="723"/>
        <w:gridCol w:w="184"/>
        <w:gridCol w:w="1408"/>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0" w:type="dxa"/>
            <w:vMerge w:val="restart"/>
            <w:noWrap w:val="0"/>
            <w:textDirection w:val="tbRlV"/>
            <w:vAlign w:val="center"/>
          </w:tcPr>
          <w:p>
            <w:pPr>
              <w:adjustRightInd w:val="0"/>
              <w:snapToGrid w:val="0"/>
              <w:spacing w:line="360" w:lineRule="exact"/>
              <w:jc w:val="center"/>
              <w:rPr>
                <w:rFonts w:ascii="仿宋_GB2312" w:hAnsi="宋体" w:eastAsia="仿宋_GB2312"/>
                <w:sz w:val="32"/>
                <w:szCs w:val="32"/>
              </w:rPr>
            </w:pPr>
            <w:r>
              <w:rPr>
                <w:rFonts w:hint="eastAsia" w:ascii="仿宋_GB2312" w:hAnsi="宋体" w:eastAsia="仿宋_GB2312"/>
                <w:sz w:val="32"/>
                <w:szCs w:val="32"/>
              </w:rPr>
              <w:t>基本情况</w:t>
            </w:r>
          </w:p>
        </w:tc>
        <w:tc>
          <w:tcPr>
            <w:tcW w:w="1928" w:type="dxa"/>
            <w:noWrap w:val="0"/>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课程负责人</w:t>
            </w:r>
          </w:p>
        </w:tc>
        <w:tc>
          <w:tcPr>
            <w:tcW w:w="1304" w:type="dxa"/>
            <w:gridSpan w:val="2"/>
            <w:noWrap w:val="0"/>
            <w:vAlign w:val="center"/>
          </w:tcPr>
          <w:p>
            <w:pPr>
              <w:spacing w:line="360" w:lineRule="exact"/>
              <w:jc w:val="center"/>
              <w:rPr>
                <w:rFonts w:ascii="仿宋_GB2312" w:hAnsi="宋体" w:eastAsia="仿宋_GB2312"/>
                <w:sz w:val="32"/>
                <w:szCs w:val="32"/>
              </w:rPr>
            </w:pPr>
          </w:p>
        </w:tc>
        <w:tc>
          <w:tcPr>
            <w:tcW w:w="1417" w:type="dxa"/>
            <w:gridSpan w:val="2"/>
            <w:noWrap w:val="0"/>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性　 别</w:t>
            </w:r>
          </w:p>
        </w:tc>
        <w:tc>
          <w:tcPr>
            <w:tcW w:w="907" w:type="dxa"/>
            <w:gridSpan w:val="2"/>
            <w:noWrap w:val="0"/>
            <w:vAlign w:val="center"/>
          </w:tcPr>
          <w:p>
            <w:pPr>
              <w:spacing w:line="360" w:lineRule="exact"/>
              <w:jc w:val="center"/>
              <w:rPr>
                <w:rFonts w:ascii="仿宋_GB2312" w:hAnsi="宋体" w:eastAsia="仿宋_GB2312"/>
                <w:sz w:val="32"/>
                <w:szCs w:val="32"/>
              </w:rPr>
            </w:pPr>
          </w:p>
        </w:tc>
        <w:tc>
          <w:tcPr>
            <w:tcW w:w="1408" w:type="dxa"/>
            <w:noWrap w:val="0"/>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出生年月</w:t>
            </w:r>
          </w:p>
        </w:tc>
        <w:tc>
          <w:tcPr>
            <w:tcW w:w="1963" w:type="dxa"/>
            <w:noWrap w:val="0"/>
            <w:vAlign w:val="center"/>
          </w:tcPr>
          <w:p>
            <w:pPr>
              <w:spacing w:line="36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0" w:type="dxa"/>
            <w:vMerge w:val="continue"/>
            <w:noWrap w:val="0"/>
            <w:vAlign w:val="center"/>
          </w:tcPr>
          <w:p>
            <w:pPr>
              <w:adjustRightInd w:val="0"/>
              <w:snapToGrid w:val="0"/>
              <w:spacing w:line="360" w:lineRule="exact"/>
              <w:ind w:firstLine="160" w:firstLineChars="50"/>
              <w:rPr>
                <w:rFonts w:ascii="仿宋_GB2312" w:hAnsi="宋体" w:eastAsia="仿宋_GB2312"/>
                <w:sz w:val="32"/>
                <w:szCs w:val="32"/>
              </w:rPr>
            </w:pPr>
          </w:p>
        </w:tc>
        <w:tc>
          <w:tcPr>
            <w:tcW w:w="2675" w:type="dxa"/>
            <w:gridSpan w:val="2"/>
            <w:noWrap w:val="0"/>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最终学历</w:t>
            </w:r>
          </w:p>
        </w:tc>
        <w:tc>
          <w:tcPr>
            <w:tcW w:w="565" w:type="dxa"/>
            <w:gridSpan w:val="2"/>
            <w:noWrap w:val="0"/>
            <w:vAlign w:val="center"/>
          </w:tcPr>
          <w:p>
            <w:pPr>
              <w:spacing w:line="360" w:lineRule="exact"/>
              <w:jc w:val="center"/>
              <w:rPr>
                <w:rFonts w:ascii="仿宋_GB2312" w:hAnsi="宋体" w:eastAsia="仿宋_GB2312"/>
                <w:sz w:val="32"/>
                <w:szCs w:val="32"/>
              </w:rPr>
            </w:pPr>
          </w:p>
        </w:tc>
        <w:tc>
          <w:tcPr>
            <w:tcW w:w="2132" w:type="dxa"/>
            <w:gridSpan w:val="2"/>
            <w:noWrap w:val="0"/>
            <w:vAlign w:val="center"/>
          </w:tcPr>
          <w:p>
            <w:pPr>
              <w:spacing w:line="360" w:lineRule="exact"/>
              <w:jc w:val="center"/>
              <w:rPr>
                <w:rFonts w:hint="eastAsia" w:ascii="仿宋_GB2312" w:hAnsi="宋体" w:eastAsia="仿宋_GB2312"/>
                <w:sz w:val="32"/>
                <w:szCs w:val="32"/>
              </w:rPr>
            </w:pPr>
            <w:r>
              <w:rPr>
                <w:rFonts w:hint="eastAsia" w:ascii="仿宋_GB2312" w:hAnsi="宋体" w:eastAsia="仿宋_GB2312"/>
                <w:sz w:val="32"/>
                <w:szCs w:val="32"/>
              </w:rPr>
              <w:t>专业技术</w:t>
            </w:r>
          </w:p>
          <w:p>
            <w:pPr>
              <w:spacing w:line="360" w:lineRule="exact"/>
              <w:jc w:val="center"/>
              <w:rPr>
                <w:rFonts w:ascii="仿宋_GB2312" w:hAnsi="宋体" w:eastAsia="仿宋_GB2312"/>
                <w:sz w:val="32"/>
                <w:szCs w:val="32"/>
              </w:rPr>
            </w:pPr>
            <w:r>
              <w:rPr>
                <w:rFonts w:hint="eastAsia" w:ascii="仿宋_GB2312" w:hAnsi="宋体" w:eastAsia="仿宋_GB2312"/>
                <w:sz w:val="32"/>
                <w:szCs w:val="32"/>
              </w:rPr>
              <w:t>职务</w:t>
            </w:r>
          </w:p>
        </w:tc>
        <w:tc>
          <w:tcPr>
            <w:tcW w:w="3555" w:type="dxa"/>
            <w:gridSpan w:val="3"/>
            <w:noWrap w:val="0"/>
            <w:vAlign w:val="center"/>
          </w:tcPr>
          <w:p>
            <w:pPr>
              <w:spacing w:line="36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0" w:type="dxa"/>
            <w:vMerge w:val="continue"/>
            <w:noWrap w:val="0"/>
            <w:vAlign w:val="center"/>
          </w:tcPr>
          <w:p>
            <w:pPr>
              <w:adjustRightInd w:val="0"/>
              <w:snapToGrid w:val="0"/>
              <w:spacing w:line="360" w:lineRule="exact"/>
              <w:ind w:firstLine="160" w:firstLineChars="50"/>
              <w:rPr>
                <w:rFonts w:ascii="仿宋_GB2312" w:hAnsi="宋体" w:eastAsia="仿宋_GB2312"/>
                <w:sz w:val="32"/>
                <w:szCs w:val="32"/>
              </w:rPr>
            </w:pPr>
          </w:p>
        </w:tc>
        <w:tc>
          <w:tcPr>
            <w:tcW w:w="2675" w:type="dxa"/>
            <w:gridSpan w:val="2"/>
            <w:noWrap w:val="0"/>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学    位</w:t>
            </w:r>
          </w:p>
        </w:tc>
        <w:tc>
          <w:tcPr>
            <w:tcW w:w="565" w:type="dxa"/>
            <w:gridSpan w:val="2"/>
            <w:noWrap w:val="0"/>
            <w:vAlign w:val="center"/>
          </w:tcPr>
          <w:p>
            <w:pPr>
              <w:spacing w:line="360" w:lineRule="exact"/>
              <w:jc w:val="center"/>
              <w:rPr>
                <w:rFonts w:ascii="仿宋_GB2312" w:hAnsi="宋体" w:eastAsia="仿宋_GB2312"/>
                <w:sz w:val="32"/>
                <w:szCs w:val="32"/>
              </w:rPr>
            </w:pPr>
          </w:p>
        </w:tc>
        <w:tc>
          <w:tcPr>
            <w:tcW w:w="2132" w:type="dxa"/>
            <w:gridSpan w:val="2"/>
            <w:noWrap w:val="0"/>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行政职务</w:t>
            </w:r>
          </w:p>
        </w:tc>
        <w:tc>
          <w:tcPr>
            <w:tcW w:w="3555" w:type="dxa"/>
            <w:gridSpan w:val="3"/>
            <w:noWrap w:val="0"/>
            <w:vAlign w:val="center"/>
          </w:tcPr>
          <w:p>
            <w:pPr>
              <w:spacing w:line="36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0" w:type="dxa"/>
            <w:vMerge w:val="continue"/>
            <w:noWrap w:val="0"/>
            <w:vAlign w:val="center"/>
          </w:tcPr>
          <w:p>
            <w:pPr>
              <w:adjustRightInd w:val="0"/>
              <w:snapToGrid w:val="0"/>
              <w:spacing w:line="360" w:lineRule="exact"/>
              <w:ind w:firstLine="160" w:firstLineChars="50"/>
              <w:rPr>
                <w:rFonts w:ascii="仿宋_GB2312" w:hAnsi="宋体" w:eastAsia="仿宋_GB2312"/>
                <w:sz w:val="32"/>
                <w:szCs w:val="32"/>
              </w:rPr>
            </w:pPr>
          </w:p>
        </w:tc>
        <w:tc>
          <w:tcPr>
            <w:tcW w:w="2675" w:type="dxa"/>
            <w:gridSpan w:val="2"/>
            <w:noWrap w:val="0"/>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所在院系</w:t>
            </w:r>
          </w:p>
        </w:tc>
        <w:tc>
          <w:tcPr>
            <w:tcW w:w="6252" w:type="dxa"/>
            <w:gridSpan w:val="7"/>
            <w:noWrap w:val="0"/>
            <w:vAlign w:val="center"/>
          </w:tcPr>
          <w:p>
            <w:pPr>
              <w:spacing w:line="36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0" w:type="dxa"/>
            <w:vMerge w:val="continue"/>
            <w:noWrap w:val="0"/>
            <w:vAlign w:val="center"/>
          </w:tcPr>
          <w:p>
            <w:pPr>
              <w:adjustRightInd w:val="0"/>
              <w:snapToGrid w:val="0"/>
              <w:spacing w:line="360" w:lineRule="exact"/>
              <w:ind w:firstLine="160" w:firstLineChars="50"/>
              <w:rPr>
                <w:rFonts w:ascii="仿宋_GB2312" w:hAnsi="宋体" w:eastAsia="仿宋_GB2312"/>
                <w:sz w:val="32"/>
                <w:szCs w:val="32"/>
              </w:rPr>
            </w:pPr>
          </w:p>
        </w:tc>
        <w:tc>
          <w:tcPr>
            <w:tcW w:w="2675" w:type="dxa"/>
            <w:gridSpan w:val="2"/>
            <w:noWrap w:val="0"/>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通信地址（邮编）</w:t>
            </w:r>
          </w:p>
        </w:tc>
        <w:tc>
          <w:tcPr>
            <w:tcW w:w="6252" w:type="dxa"/>
            <w:gridSpan w:val="7"/>
            <w:noWrap w:val="0"/>
            <w:vAlign w:val="center"/>
          </w:tcPr>
          <w:p>
            <w:pPr>
              <w:spacing w:line="36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0" w:type="dxa"/>
            <w:vMerge w:val="continue"/>
            <w:noWrap w:val="0"/>
            <w:vAlign w:val="center"/>
          </w:tcPr>
          <w:p>
            <w:pPr>
              <w:adjustRightInd w:val="0"/>
              <w:snapToGrid w:val="0"/>
              <w:spacing w:line="360" w:lineRule="exact"/>
              <w:ind w:firstLine="160" w:firstLineChars="50"/>
              <w:rPr>
                <w:rFonts w:ascii="仿宋_GB2312" w:hAnsi="宋体" w:eastAsia="仿宋_GB2312"/>
                <w:sz w:val="32"/>
                <w:szCs w:val="32"/>
              </w:rPr>
            </w:pPr>
          </w:p>
        </w:tc>
        <w:tc>
          <w:tcPr>
            <w:tcW w:w="2675" w:type="dxa"/>
            <w:gridSpan w:val="2"/>
            <w:noWrap w:val="0"/>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研究方向</w:t>
            </w:r>
          </w:p>
        </w:tc>
        <w:tc>
          <w:tcPr>
            <w:tcW w:w="6252" w:type="dxa"/>
            <w:gridSpan w:val="7"/>
            <w:noWrap w:val="0"/>
            <w:vAlign w:val="center"/>
          </w:tcPr>
          <w:p>
            <w:pPr>
              <w:spacing w:line="36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4" w:hRule="atLeast"/>
          <w:jc w:val="center"/>
        </w:trPr>
        <w:tc>
          <w:tcPr>
            <w:tcW w:w="900" w:type="dxa"/>
            <w:noWrap w:val="0"/>
            <w:textDirection w:val="tbRlV"/>
            <w:vAlign w:val="center"/>
          </w:tcPr>
          <w:p>
            <w:pPr>
              <w:adjustRightInd w:val="0"/>
              <w:snapToGrid w:val="0"/>
              <w:spacing w:line="360" w:lineRule="exact"/>
              <w:jc w:val="center"/>
              <w:rPr>
                <w:rFonts w:ascii="仿宋_GB2312" w:hAnsi="宋体" w:eastAsia="仿宋_GB2312"/>
                <w:sz w:val="32"/>
                <w:szCs w:val="32"/>
              </w:rPr>
            </w:pPr>
            <w:r>
              <w:rPr>
                <w:rFonts w:hint="eastAsia" w:ascii="仿宋_GB2312" w:hAnsi="宋体" w:eastAsia="仿宋_GB2312"/>
                <w:sz w:val="32"/>
                <w:szCs w:val="32"/>
              </w:rPr>
              <w:t>教学情况</w:t>
            </w:r>
          </w:p>
        </w:tc>
        <w:tc>
          <w:tcPr>
            <w:tcW w:w="8927" w:type="dxa"/>
            <w:gridSpan w:val="9"/>
            <w:noWrap w:val="0"/>
            <w:vAlign w:val="top"/>
          </w:tcPr>
          <w:p>
            <w:pPr>
              <w:spacing w:line="360" w:lineRule="exact"/>
              <w:rPr>
                <w:rFonts w:ascii="仿宋_GB2312" w:hAnsi="宋体" w:eastAsia="仿宋_GB2312"/>
                <w:sz w:val="32"/>
                <w:szCs w:val="32"/>
              </w:rPr>
            </w:pPr>
            <w:r>
              <w:rPr>
                <w:rFonts w:hint="eastAsia" w:ascii="仿宋_GB2312" w:hAnsi="宋体" w:eastAsia="仿宋_GB2312"/>
                <w:sz w:val="32"/>
                <w:szCs w:val="32"/>
              </w:rPr>
              <w:t xml:space="preserve">    课程负责人近三年讲授本课程情况,获得的教学表彰/奖励（不超过五项）；主编的省部级及以上规划教材、获奖教材（不超过五项）：</w:t>
            </w: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p>
            <w:pPr>
              <w:spacing w:line="360" w:lineRule="exact"/>
              <w:rPr>
                <w:rFonts w:ascii="仿宋_GB2312" w:hAnsi="宋体" w:eastAsia="仿宋_GB2312"/>
                <w:sz w:val="32"/>
                <w:szCs w:val="32"/>
              </w:rPr>
            </w:pPr>
          </w:p>
        </w:tc>
      </w:tr>
    </w:tbl>
    <w:p>
      <w:pPr>
        <w:spacing w:line="580" w:lineRule="exact"/>
        <w:jc w:val="left"/>
        <w:rPr>
          <w:rFonts w:ascii="仿宋_GB2312" w:hAnsi="宋体" w:eastAsia="仿宋_GB2312"/>
          <w:b/>
          <w:bCs/>
          <w:sz w:val="32"/>
          <w:szCs w:val="32"/>
        </w:rPr>
      </w:pPr>
      <w:r>
        <w:rPr>
          <w:rFonts w:hint="eastAsia" w:ascii="仿宋_GB2312" w:hAnsi="宋体" w:eastAsia="仿宋_GB2312"/>
          <w:b/>
          <w:bCs/>
          <w:sz w:val="32"/>
          <w:szCs w:val="32"/>
        </w:rPr>
        <w:t>4．课程团队情况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28"/>
        <w:gridCol w:w="507"/>
        <w:gridCol w:w="1275"/>
        <w:gridCol w:w="1134"/>
        <w:gridCol w:w="1276"/>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792" w:type="dxa"/>
            <w:vMerge w:val="restart"/>
            <w:noWrap w:val="0"/>
            <w:textDirection w:val="tbRlV"/>
            <w:vAlign w:val="center"/>
          </w:tcPr>
          <w:p>
            <w:pPr>
              <w:adjustRightInd w:val="0"/>
              <w:snapToGrid w:val="0"/>
              <w:spacing w:line="400" w:lineRule="exact"/>
              <w:jc w:val="center"/>
              <w:rPr>
                <w:rFonts w:ascii="仿宋_GB2312" w:hAnsi="宋体" w:eastAsia="仿宋_GB2312"/>
                <w:sz w:val="32"/>
                <w:szCs w:val="32"/>
              </w:rPr>
            </w:pPr>
            <w:r>
              <w:rPr>
                <w:rFonts w:hint="eastAsia" w:ascii="仿宋_GB2312" w:hAnsi="宋体" w:eastAsia="仿宋_GB2312"/>
                <w:sz w:val="32"/>
                <w:szCs w:val="32"/>
              </w:rPr>
              <w:t>课程团队结构</w:t>
            </w:r>
          </w:p>
        </w:tc>
        <w:tc>
          <w:tcPr>
            <w:tcW w:w="828" w:type="dxa"/>
            <w:noWrap w:val="0"/>
            <w:vAlign w:val="center"/>
          </w:tcPr>
          <w:p>
            <w:pPr>
              <w:spacing w:line="400" w:lineRule="exact"/>
              <w:jc w:val="center"/>
              <w:rPr>
                <w:rFonts w:ascii="仿宋_GB2312" w:hAnsi="宋体" w:eastAsia="仿宋_GB2312"/>
                <w:sz w:val="32"/>
                <w:szCs w:val="32"/>
              </w:rPr>
            </w:pPr>
            <w:r>
              <w:rPr>
                <w:rFonts w:hint="eastAsia" w:ascii="仿宋_GB2312" w:hAnsi="宋体" w:eastAsia="仿宋_GB2312"/>
                <w:sz w:val="32"/>
                <w:szCs w:val="32"/>
              </w:rPr>
              <w:t>姓名</w:t>
            </w:r>
          </w:p>
        </w:tc>
        <w:tc>
          <w:tcPr>
            <w:tcW w:w="507" w:type="dxa"/>
            <w:noWrap w:val="0"/>
            <w:vAlign w:val="center"/>
          </w:tcPr>
          <w:p>
            <w:pPr>
              <w:spacing w:line="400" w:lineRule="exact"/>
              <w:jc w:val="center"/>
              <w:rPr>
                <w:rFonts w:ascii="仿宋_GB2312" w:hAnsi="宋体" w:eastAsia="仿宋_GB2312"/>
                <w:sz w:val="32"/>
                <w:szCs w:val="32"/>
              </w:rPr>
            </w:pPr>
            <w:r>
              <w:rPr>
                <w:rFonts w:hint="eastAsia" w:ascii="仿宋_GB2312" w:hAnsi="宋体" w:eastAsia="仿宋_GB2312"/>
                <w:sz w:val="32"/>
                <w:szCs w:val="32"/>
              </w:rPr>
              <w:t>性别</w:t>
            </w:r>
          </w:p>
        </w:tc>
        <w:tc>
          <w:tcPr>
            <w:tcW w:w="1275" w:type="dxa"/>
            <w:noWrap w:val="0"/>
            <w:vAlign w:val="center"/>
          </w:tcPr>
          <w:p>
            <w:pPr>
              <w:spacing w:line="400" w:lineRule="exact"/>
              <w:jc w:val="center"/>
              <w:rPr>
                <w:rFonts w:ascii="仿宋_GB2312" w:hAnsi="宋体" w:eastAsia="仿宋_GB2312"/>
                <w:sz w:val="32"/>
                <w:szCs w:val="32"/>
              </w:rPr>
            </w:pPr>
            <w:r>
              <w:rPr>
                <w:rFonts w:hint="eastAsia" w:ascii="仿宋_GB2312" w:hAnsi="宋体" w:eastAsia="仿宋_GB2312"/>
                <w:sz w:val="32"/>
                <w:szCs w:val="32"/>
              </w:rPr>
              <w:t>出生</w:t>
            </w:r>
          </w:p>
          <w:p>
            <w:pPr>
              <w:spacing w:line="400" w:lineRule="exact"/>
              <w:jc w:val="center"/>
              <w:rPr>
                <w:rFonts w:ascii="仿宋_GB2312" w:hAnsi="宋体" w:eastAsia="仿宋_GB2312"/>
                <w:sz w:val="32"/>
                <w:szCs w:val="32"/>
              </w:rPr>
            </w:pPr>
            <w:r>
              <w:rPr>
                <w:rFonts w:hint="eastAsia" w:ascii="仿宋_GB2312" w:hAnsi="宋体" w:eastAsia="仿宋_GB2312"/>
                <w:sz w:val="32"/>
                <w:szCs w:val="32"/>
              </w:rPr>
              <w:t>年月</w:t>
            </w:r>
          </w:p>
        </w:tc>
        <w:tc>
          <w:tcPr>
            <w:tcW w:w="1134" w:type="dxa"/>
            <w:noWrap w:val="0"/>
            <w:vAlign w:val="center"/>
          </w:tcPr>
          <w:p>
            <w:pPr>
              <w:spacing w:line="400" w:lineRule="exact"/>
              <w:jc w:val="center"/>
              <w:rPr>
                <w:rFonts w:ascii="仿宋_GB2312" w:hAnsi="宋体" w:eastAsia="仿宋_GB2312"/>
                <w:sz w:val="32"/>
                <w:szCs w:val="32"/>
              </w:rPr>
            </w:pPr>
            <w:r>
              <w:rPr>
                <w:rFonts w:hint="eastAsia" w:ascii="仿宋_GB2312" w:hAnsi="宋体" w:eastAsia="仿宋_GB2312"/>
                <w:sz w:val="32"/>
                <w:szCs w:val="32"/>
              </w:rPr>
              <w:t>专业技术</w:t>
            </w:r>
          </w:p>
          <w:p>
            <w:pPr>
              <w:spacing w:line="400" w:lineRule="exact"/>
              <w:ind w:firstLine="160" w:firstLineChars="50"/>
              <w:rPr>
                <w:rFonts w:ascii="仿宋_GB2312" w:hAnsi="宋体" w:eastAsia="仿宋_GB2312"/>
                <w:sz w:val="32"/>
                <w:szCs w:val="32"/>
              </w:rPr>
            </w:pPr>
            <w:r>
              <w:rPr>
                <w:rFonts w:hint="eastAsia" w:ascii="仿宋_GB2312" w:hAnsi="宋体" w:eastAsia="仿宋_GB2312"/>
                <w:sz w:val="32"/>
                <w:szCs w:val="32"/>
              </w:rPr>
              <w:t>职务</w:t>
            </w:r>
          </w:p>
        </w:tc>
        <w:tc>
          <w:tcPr>
            <w:tcW w:w="1276" w:type="dxa"/>
            <w:noWrap w:val="0"/>
            <w:vAlign w:val="center"/>
          </w:tcPr>
          <w:p>
            <w:pPr>
              <w:spacing w:line="400" w:lineRule="exact"/>
              <w:jc w:val="center"/>
              <w:rPr>
                <w:rFonts w:ascii="仿宋_GB2312" w:hAnsi="宋体" w:eastAsia="仿宋_GB2312"/>
                <w:sz w:val="32"/>
                <w:szCs w:val="32"/>
              </w:rPr>
            </w:pPr>
            <w:r>
              <w:rPr>
                <w:rFonts w:hint="eastAsia" w:ascii="仿宋_GB2312" w:hAnsi="宋体" w:eastAsia="仿宋_GB2312"/>
                <w:sz w:val="32"/>
                <w:szCs w:val="32"/>
              </w:rPr>
              <w:t>学科</w:t>
            </w:r>
          </w:p>
          <w:p>
            <w:pPr>
              <w:spacing w:line="400" w:lineRule="exact"/>
              <w:jc w:val="center"/>
              <w:rPr>
                <w:rFonts w:ascii="仿宋_GB2312" w:hAnsi="宋体" w:eastAsia="仿宋_GB2312"/>
                <w:sz w:val="32"/>
                <w:szCs w:val="32"/>
              </w:rPr>
            </w:pPr>
            <w:r>
              <w:rPr>
                <w:rFonts w:hint="eastAsia" w:ascii="仿宋_GB2312" w:hAnsi="宋体" w:eastAsia="仿宋_GB2312"/>
                <w:sz w:val="32"/>
                <w:szCs w:val="32"/>
              </w:rPr>
              <w:t>专业</w:t>
            </w:r>
          </w:p>
        </w:tc>
        <w:tc>
          <w:tcPr>
            <w:tcW w:w="1701" w:type="dxa"/>
            <w:noWrap w:val="0"/>
            <w:vAlign w:val="center"/>
          </w:tcPr>
          <w:p>
            <w:pPr>
              <w:spacing w:line="400" w:lineRule="exact"/>
              <w:jc w:val="center"/>
              <w:rPr>
                <w:rFonts w:ascii="仿宋_GB2312" w:hAnsi="宋体" w:eastAsia="仿宋_GB2312"/>
                <w:sz w:val="32"/>
                <w:szCs w:val="32"/>
              </w:rPr>
            </w:pPr>
            <w:r>
              <w:rPr>
                <w:rFonts w:hint="eastAsia" w:ascii="仿宋_GB2312" w:hAnsi="宋体" w:eastAsia="仿宋_GB2312"/>
                <w:sz w:val="32"/>
                <w:szCs w:val="32"/>
              </w:rPr>
              <w:t>在本课程中承担的工作</w:t>
            </w:r>
          </w:p>
        </w:tc>
        <w:tc>
          <w:tcPr>
            <w:tcW w:w="1134" w:type="dxa"/>
            <w:noWrap w:val="0"/>
            <w:vAlign w:val="center"/>
          </w:tcPr>
          <w:p>
            <w:pPr>
              <w:spacing w:line="400" w:lineRule="exact"/>
              <w:jc w:val="center"/>
              <w:rPr>
                <w:rFonts w:ascii="仿宋_GB2312" w:hAnsi="宋体" w:eastAsia="仿宋_GB2312"/>
                <w:sz w:val="32"/>
                <w:szCs w:val="32"/>
              </w:rPr>
            </w:pPr>
            <w:r>
              <w:rPr>
                <w:rFonts w:hint="eastAsia" w:ascii="仿宋_GB2312" w:hAnsi="宋体" w:eastAsia="仿宋_GB2312"/>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2" w:type="dxa"/>
            <w:vMerge w:val="continue"/>
            <w:noWrap w:val="0"/>
            <w:vAlign w:val="top"/>
          </w:tcPr>
          <w:p>
            <w:pPr>
              <w:spacing w:line="480" w:lineRule="auto"/>
              <w:ind w:right="-693" w:rightChars="-330"/>
              <w:rPr>
                <w:rFonts w:ascii="仿宋_GB2312" w:hAnsi="宋体" w:eastAsia="仿宋_GB2312"/>
                <w:sz w:val="32"/>
                <w:szCs w:val="32"/>
              </w:rPr>
            </w:pPr>
          </w:p>
        </w:tc>
        <w:tc>
          <w:tcPr>
            <w:tcW w:w="828" w:type="dxa"/>
            <w:noWrap w:val="0"/>
            <w:vAlign w:val="top"/>
          </w:tcPr>
          <w:p>
            <w:pPr>
              <w:spacing w:line="400" w:lineRule="exact"/>
              <w:ind w:right="-693" w:rightChars="-330"/>
              <w:rPr>
                <w:rFonts w:ascii="仿宋_GB2312" w:hAnsi="宋体" w:eastAsia="仿宋_GB2312"/>
                <w:sz w:val="32"/>
                <w:szCs w:val="32"/>
              </w:rPr>
            </w:pPr>
          </w:p>
        </w:tc>
        <w:tc>
          <w:tcPr>
            <w:tcW w:w="507" w:type="dxa"/>
            <w:noWrap w:val="0"/>
            <w:vAlign w:val="top"/>
          </w:tcPr>
          <w:p>
            <w:pPr>
              <w:spacing w:line="400" w:lineRule="exact"/>
              <w:ind w:right="-693" w:rightChars="-330"/>
              <w:rPr>
                <w:rFonts w:ascii="仿宋_GB2312" w:hAnsi="宋体" w:eastAsia="仿宋_GB2312"/>
                <w:sz w:val="32"/>
                <w:szCs w:val="32"/>
              </w:rPr>
            </w:pPr>
          </w:p>
        </w:tc>
        <w:tc>
          <w:tcPr>
            <w:tcW w:w="1275" w:type="dxa"/>
            <w:noWrap w:val="0"/>
            <w:vAlign w:val="top"/>
          </w:tcPr>
          <w:p>
            <w:pPr>
              <w:spacing w:line="400" w:lineRule="exact"/>
              <w:ind w:right="-693" w:rightChars="-330"/>
              <w:rPr>
                <w:rFonts w:ascii="仿宋_GB2312" w:hAnsi="宋体" w:eastAsia="仿宋_GB2312"/>
                <w:sz w:val="32"/>
                <w:szCs w:val="32"/>
              </w:rPr>
            </w:pPr>
          </w:p>
        </w:tc>
        <w:tc>
          <w:tcPr>
            <w:tcW w:w="1134" w:type="dxa"/>
            <w:noWrap w:val="0"/>
            <w:vAlign w:val="top"/>
          </w:tcPr>
          <w:p>
            <w:pPr>
              <w:spacing w:line="400" w:lineRule="exact"/>
              <w:ind w:right="-693" w:rightChars="-330"/>
              <w:rPr>
                <w:rFonts w:ascii="仿宋_GB2312" w:hAnsi="宋体" w:eastAsia="仿宋_GB2312"/>
                <w:sz w:val="32"/>
                <w:szCs w:val="32"/>
              </w:rPr>
            </w:pPr>
          </w:p>
        </w:tc>
        <w:tc>
          <w:tcPr>
            <w:tcW w:w="1276" w:type="dxa"/>
            <w:noWrap w:val="0"/>
            <w:vAlign w:val="top"/>
          </w:tcPr>
          <w:p>
            <w:pPr>
              <w:spacing w:line="400" w:lineRule="exact"/>
              <w:ind w:right="-693" w:rightChars="-330"/>
              <w:rPr>
                <w:rFonts w:ascii="仿宋_GB2312" w:hAnsi="宋体" w:eastAsia="仿宋_GB2312"/>
                <w:sz w:val="32"/>
                <w:szCs w:val="32"/>
              </w:rPr>
            </w:pPr>
          </w:p>
        </w:tc>
        <w:tc>
          <w:tcPr>
            <w:tcW w:w="1701" w:type="dxa"/>
            <w:noWrap w:val="0"/>
            <w:vAlign w:val="center"/>
          </w:tcPr>
          <w:p>
            <w:pPr>
              <w:spacing w:line="400" w:lineRule="exact"/>
              <w:ind w:right="-693" w:rightChars="-330"/>
              <w:rPr>
                <w:rFonts w:ascii="仿宋_GB2312" w:hAnsi="宋体" w:eastAsia="仿宋_GB2312"/>
                <w:sz w:val="32"/>
                <w:szCs w:val="32"/>
              </w:rPr>
            </w:pPr>
          </w:p>
        </w:tc>
        <w:tc>
          <w:tcPr>
            <w:tcW w:w="1134" w:type="dxa"/>
            <w:noWrap w:val="0"/>
            <w:vAlign w:val="center"/>
          </w:tcPr>
          <w:p>
            <w:pPr>
              <w:spacing w:line="400" w:lineRule="exact"/>
              <w:ind w:right="-693" w:rightChars="-330"/>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2" w:type="dxa"/>
            <w:vMerge w:val="continue"/>
            <w:noWrap w:val="0"/>
            <w:vAlign w:val="top"/>
          </w:tcPr>
          <w:p>
            <w:pPr>
              <w:spacing w:line="480" w:lineRule="auto"/>
              <w:ind w:right="-693" w:rightChars="-330"/>
              <w:rPr>
                <w:rFonts w:ascii="仿宋_GB2312" w:hAnsi="宋体" w:eastAsia="仿宋_GB2312"/>
                <w:sz w:val="32"/>
                <w:szCs w:val="32"/>
              </w:rPr>
            </w:pPr>
          </w:p>
        </w:tc>
        <w:tc>
          <w:tcPr>
            <w:tcW w:w="828" w:type="dxa"/>
            <w:noWrap w:val="0"/>
            <w:vAlign w:val="top"/>
          </w:tcPr>
          <w:p>
            <w:pPr>
              <w:spacing w:line="400" w:lineRule="exact"/>
              <w:ind w:right="-693" w:rightChars="-330"/>
              <w:rPr>
                <w:rFonts w:ascii="仿宋_GB2312" w:hAnsi="宋体" w:eastAsia="仿宋_GB2312"/>
                <w:sz w:val="32"/>
                <w:szCs w:val="32"/>
              </w:rPr>
            </w:pPr>
          </w:p>
        </w:tc>
        <w:tc>
          <w:tcPr>
            <w:tcW w:w="507" w:type="dxa"/>
            <w:noWrap w:val="0"/>
            <w:vAlign w:val="top"/>
          </w:tcPr>
          <w:p>
            <w:pPr>
              <w:spacing w:line="400" w:lineRule="exact"/>
              <w:ind w:right="-693" w:rightChars="-330"/>
              <w:rPr>
                <w:rFonts w:ascii="仿宋_GB2312" w:hAnsi="宋体" w:eastAsia="仿宋_GB2312"/>
                <w:sz w:val="32"/>
                <w:szCs w:val="32"/>
              </w:rPr>
            </w:pPr>
          </w:p>
        </w:tc>
        <w:tc>
          <w:tcPr>
            <w:tcW w:w="1275" w:type="dxa"/>
            <w:noWrap w:val="0"/>
            <w:vAlign w:val="top"/>
          </w:tcPr>
          <w:p>
            <w:pPr>
              <w:spacing w:line="400" w:lineRule="exact"/>
              <w:ind w:right="-693" w:rightChars="-330"/>
              <w:rPr>
                <w:rFonts w:ascii="仿宋_GB2312" w:hAnsi="宋体" w:eastAsia="仿宋_GB2312"/>
                <w:sz w:val="32"/>
                <w:szCs w:val="32"/>
              </w:rPr>
            </w:pPr>
          </w:p>
        </w:tc>
        <w:tc>
          <w:tcPr>
            <w:tcW w:w="1134" w:type="dxa"/>
            <w:noWrap w:val="0"/>
            <w:vAlign w:val="top"/>
          </w:tcPr>
          <w:p>
            <w:pPr>
              <w:spacing w:line="400" w:lineRule="exact"/>
              <w:ind w:right="-693" w:rightChars="-330"/>
              <w:rPr>
                <w:rFonts w:ascii="仿宋_GB2312" w:hAnsi="宋体" w:eastAsia="仿宋_GB2312"/>
                <w:sz w:val="32"/>
                <w:szCs w:val="32"/>
              </w:rPr>
            </w:pPr>
          </w:p>
        </w:tc>
        <w:tc>
          <w:tcPr>
            <w:tcW w:w="1276" w:type="dxa"/>
            <w:noWrap w:val="0"/>
            <w:vAlign w:val="top"/>
          </w:tcPr>
          <w:p>
            <w:pPr>
              <w:spacing w:line="400" w:lineRule="exact"/>
              <w:ind w:right="-693" w:rightChars="-330"/>
              <w:rPr>
                <w:rFonts w:ascii="仿宋_GB2312" w:hAnsi="宋体" w:eastAsia="仿宋_GB2312"/>
                <w:sz w:val="32"/>
                <w:szCs w:val="32"/>
              </w:rPr>
            </w:pPr>
          </w:p>
        </w:tc>
        <w:tc>
          <w:tcPr>
            <w:tcW w:w="1701" w:type="dxa"/>
            <w:noWrap w:val="0"/>
            <w:vAlign w:val="center"/>
          </w:tcPr>
          <w:p>
            <w:pPr>
              <w:spacing w:line="400" w:lineRule="exact"/>
              <w:ind w:right="-693" w:rightChars="-330"/>
              <w:rPr>
                <w:rFonts w:ascii="仿宋_GB2312" w:hAnsi="宋体" w:eastAsia="仿宋_GB2312"/>
                <w:sz w:val="32"/>
                <w:szCs w:val="32"/>
              </w:rPr>
            </w:pPr>
          </w:p>
        </w:tc>
        <w:tc>
          <w:tcPr>
            <w:tcW w:w="1134" w:type="dxa"/>
            <w:noWrap w:val="0"/>
            <w:vAlign w:val="center"/>
          </w:tcPr>
          <w:p>
            <w:pPr>
              <w:spacing w:line="400" w:lineRule="exact"/>
              <w:ind w:right="-693" w:rightChars="-330"/>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2" w:type="dxa"/>
            <w:vMerge w:val="continue"/>
            <w:noWrap w:val="0"/>
            <w:vAlign w:val="top"/>
          </w:tcPr>
          <w:p>
            <w:pPr>
              <w:spacing w:line="480" w:lineRule="auto"/>
              <w:ind w:right="-693" w:rightChars="-330"/>
              <w:rPr>
                <w:rFonts w:ascii="仿宋_GB2312" w:hAnsi="宋体" w:eastAsia="仿宋_GB2312"/>
                <w:sz w:val="32"/>
                <w:szCs w:val="32"/>
              </w:rPr>
            </w:pPr>
          </w:p>
        </w:tc>
        <w:tc>
          <w:tcPr>
            <w:tcW w:w="828" w:type="dxa"/>
            <w:noWrap w:val="0"/>
            <w:vAlign w:val="top"/>
          </w:tcPr>
          <w:p>
            <w:pPr>
              <w:spacing w:line="400" w:lineRule="exact"/>
              <w:ind w:right="-693" w:rightChars="-330"/>
              <w:rPr>
                <w:rFonts w:ascii="仿宋_GB2312" w:hAnsi="宋体" w:eastAsia="仿宋_GB2312"/>
                <w:sz w:val="32"/>
                <w:szCs w:val="32"/>
              </w:rPr>
            </w:pPr>
          </w:p>
        </w:tc>
        <w:tc>
          <w:tcPr>
            <w:tcW w:w="507" w:type="dxa"/>
            <w:noWrap w:val="0"/>
            <w:vAlign w:val="top"/>
          </w:tcPr>
          <w:p>
            <w:pPr>
              <w:spacing w:line="400" w:lineRule="exact"/>
              <w:ind w:right="-693" w:rightChars="-330"/>
              <w:rPr>
                <w:rFonts w:ascii="仿宋_GB2312" w:hAnsi="宋体" w:eastAsia="仿宋_GB2312"/>
                <w:sz w:val="32"/>
                <w:szCs w:val="32"/>
              </w:rPr>
            </w:pPr>
          </w:p>
        </w:tc>
        <w:tc>
          <w:tcPr>
            <w:tcW w:w="1275" w:type="dxa"/>
            <w:noWrap w:val="0"/>
            <w:vAlign w:val="top"/>
          </w:tcPr>
          <w:p>
            <w:pPr>
              <w:spacing w:line="400" w:lineRule="exact"/>
              <w:ind w:right="-693" w:rightChars="-330"/>
              <w:rPr>
                <w:rFonts w:ascii="仿宋_GB2312" w:hAnsi="宋体" w:eastAsia="仿宋_GB2312"/>
                <w:sz w:val="32"/>
                <w:szCs w:val="32"/>
              </w:rPr>
            </w:pPr>
          </w:p>
        </w:tc>
        <w:tc>
          <w:tcPr>
            <w:tcW w:w="1134" w:type="dxa"/>
            <w:noWrap w:val="0"/>
            <w:vAlign w:val="top"/>
          </w:tcPr>
          <w:p>
            <w:pPr>
              <w:spacing w:line="400" w:lineRule="exact"/>
              <w:ind w:right="-693" w:rightChars="-330"/>
              <w:rPr>
                <w:rFonts w:ascii="仿宋_GB2312" w:hAnsi="宋体" w:eastAsia="仿宋_GB2312"/>
                <w:sz w:val="32"/>
                <w:szCs w:val="32"/>
              </w:rPr>
            </w:pPr>
          </w:p>
        </w:tc>
        <w:tc>
          <w:tcPr>
            <w:tcW w:w="1276" w:type="dxa"/>
            <w:noWrap w:val="0"/>
            <w:vAlign w:val="top"/>
          </w:tcPr>
          <w:p>
            <w:pPr>
              <w:spacing w:line="400" w:lineRule="exact"/>
              <w:ind w:right="-693" w:rightChars="-330"/>
              <w:rPr>
                <w:rFonts w:ascii="仿宋_GB2312" w:hAnsi="宋体" w:eastAsia="仿宋_GB2312"/>
                <w:sz w:val="32"/>
                <w:szCs w:val="32"/>
              </w:rPr>
            </w:pPr>
          </w:p>
        </w:tc>
        <w:tc>
          <w:tcPr>
            <w:tcW w:w="1701" w:type="dxa"/>
            <w:noWrap w:val="0"/>
            <w:vAlign w:val="center"/>
          </w:tcPr>
          <w:p>
            <w:pPr>
              <w:spacing w:line="400" w:lineRule="exact"/>
              <w:ind w:right="-693" w:rightChars="-330"/>
              <w:rPr>
                <w:rFonts w:ascii="仿宋_GB2312" w:hAnsi="宋体" w:eastAsia="仿宋_GB2312"/>
                <w:sz w:val="32"/>
                <w:szCs w:val="32"/>
              </w:rPr>
            </w:pPr>
          </w:p>
        </w:tc>
        <w:tc>
          <w:tcPr>
            <w:tcW w:w="1134" w:type="dxa"/>
            <w:noWrap w:val="0"/>
            <w:vAlign w:val="center"/>
          </w:tcPr>
          <w:p>
            <w:pPr>
              <w:spacing w:line="400" w:lineRule="exact"/>
              <w:ind w:right="-693" w:rightChars="-330"/>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2" w:type="dxa"/>
            <w:vMerge w:val="continue"/>
            <w:noWrap w:val="0"/>
            <w:vAlign w:val="top"/>
          </w:tcPr>
          <w:p>
            <w:pPr>
              <w:spacing w:line="480" w:lineRule="auto"/>
              <w:ind w:right="-693" w:rightChars="-330"/>
              <w:rPr>
                <w:rFonts w:ascii="仿宋_GB2312" w:hAnsi="宋体" w:eastAsia="仿宋_GB2312"/>
                <w:sz w:val="32"/>
                <w:szCs w:val="32"/>
              </w:rPr>
            </w:pPr>
          </w:p>
        </w:tc>
        <w:tc>
          <w:tcPr>
            <w:tcW w:w="828" w:type="dxa"/>
            <w:noWrap w:val="0"/>
            <w:vAlign w:val="top"/>
          </w:tcPr>
          <w:p>
            <w:pPr>
              <w:spacing w:line="400" w:lineRule="exact"/>
              <w:ind w:right="-693" w:rightChars="-330"/>
              <w:rPr>
                <w:rFonts w:ascii="仿宋_GB2312" w:hAnsi="宋体" w:eastAsia="仿宋_GB2312"/>
                <w:sz w:val="32"/>
                <w:szCs w:val="32"/>
              </w:rPr>
            </w:pPr>
          </w:p>
        </w:tc>
        <w:tc>
          <w:tcPr>
            <w:tcW w:w="507" w:type="dxa"/>
            <w:noWrap w:val="0"/>
            <w:vAlign w:val="top"/>
          </w:tcPr>
          <w:p>
            <w:pPr>
              <w:spacing w:line="400" w:lineRule="exact"/>
              <w:ind w:right="-693" w:rightChars="-330"/>
              <w:rPr>
                <w:rFonts w:ascii="仿宋_GB2312" w:hAnsi="宋体" w:eastAsia="仿宋_GB2312"/>
                <w:sz w:val="32"/>
                <w:szCs w:val="32"/>
              </w:rPr>
            </w:pPr>
          </w:p>
        </w:tc>
        <w:tc>
          <w:tcPr>
            <w:tcW w:w="1275" w:type="dxa"/>
            <w:noWrap w:val="0"/>
            <w:vAlign w:val="top"/>
          </w:tcPr>
          <w:p>
            <w:pPr>
              <w:spacing w:line="400" w:lineRule="exact"/>
              <w:ind w:right="-693" w:rightChars="-330"/>
              <w:rPr>
                <w:rFonts w:ascii="仿宋_GB2312" w:hAnsi="宋体" w:eastAsia="仿宋_GB2312"/>
                <w:sz w:val="32"/>
                <w:szCs w:val="32"/>
              </w:rPr>
            </w:pPr>
          </w:p>
        </w:tc>
        <w:tc>
          <w:tcPr>
            <w:tcW w:w="1134" w:type="dxa"/>
            <w:noWrap w:val="0"/>
            <w:vAlign w:val="top"/>
          </w:tcPr>
          <w:p>
            <w:pPr>
              <w:spacing w:line="400" w:lineRule="exact"/>
              <w:ind w:right="-693" w:rightChars="-330"/>
              <w:rPr>
                <w:rFonts w:ascii="仿宋_GB2312" w:hAnsi="宋体" w:eastAsia="仿宋_GB2312"/>
                <w:sz w:val="32"/>
                <w:szCs w:val="32"/>
              </w:rPr>
            </w:pPr>
          </w:p>
        </w:tc>
        <w:tc>
          <w:tcPr>
            <w:tcW w:w="1276" w:type="dxa"/>
            <w:noWrap w:val="0"/>
            <w:vAlign w:val="top"/>
          </w:tcPr>
          <w:p>
            <w:pPr>
              <w:spacing w:line="400" w:lineRule="exact"/>
              <w:ind w:right="-693" w:rightChars="-330"/>
              <w:rPr>
                <w:rFonts w:ascii="仿宋_GB2312" w:hAnsi="宋体" w:eastAsia="仿宋_GB2312"/>
                <w:sz w:val="32"/>
                <w:szCs w:val="32"/>
              </w:rPr>
            </w:pPr>
          </w:p>
        </w:tc>
        <w:tc>
          <w:tcPr>
            <w:tcW w:w="1701" w:type="dxa"/>
            <w:noWrap w:val="0"/>
            <w:vAlign w:val="center"/>
          </w:tcPr>
          <w:p>
            <w:pPr>
              <w:spacing w:line="400" w:lineRule="exact"/>
              <w:ind w:right="-693" w:rightChars="-330"/>
              <w:rPr>
                <w:rFonts w:ascii="仿宋_GB2312" w:hAnsi="宋体" w:eastAsia="仿宋_GB2312"/>
                <w:sz w:val="32"/>
                <w:szCs w:val="32"/>
              </w:rPr>
            </w:pPr>
          </w:p>
        </w:tc>
        <w:tc>
          <w:tcPr>
            <w:tcW w:w="1134" w:type="dxa"/>
            <w:noWrap w:val="0"/>
            <w:vAlign w:val="center"/>
          </w:tcPr>
          <w:p>
            <w:pPr>
              <w:spacing w:line="400" w:lineRule="exact"/>
              <w:ind w:right="-693" w:rightChars="-330"/>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2" w:type="dxa"/>
            <w:vMerge w:val="continue"/>
            <w:noWrap w:val="0"/>
            <w:vAlign w:val="top"/>
          </w:tcPr>
          <w:p>
            <w:pPr>
              <w:spacing w:line="480" w:lineRule="auto"/>
              <w:ind w:right="-693" w:rightChars="-330"/>
              <w:rPr>
                <w:rFonts w:ascii="仿宋_GB2312" w:hAnsi="宋体" w:eastAsia="仿宋_GB2312"/>
                <w:sz w:val="32"/>
                <w:szCs w:val="32"/>
              </w:rPr>
            </w:pPr>
          </w:p>
        </w:tc>
        <w:tc>
          <w:tcPr>
            <w:tcW w:w="828" w:type="dxa"/>
            <w:noWrap w:val="0"/>
            <w:vAlign w:val="top"/>
          </w:tcPr>
          <w:p>
            <w:pPr>
              <w:spacing w:line="400" w:lineRule="exact"/>
              <w:ind w:right="-693" w:rightChars="-330"/>
              <w:rPr>
                <w:rFonts w:ascii="仿宋_GB2312" w:hAnsi="宋体" w:eastAsia="仿宋_GB2312"/>
                <w:sz w:val="32"/>
                <w:szCs w:val="32"/>
              </w:rPr>
            </w:pPr>
          </w:p>
        </w:tc>
        <w:tc>
          <w:tcPr>
            <w:tcW w:w="507" w:type="dxa"/>
            <w:noWrap w:val="0"/>
            <w:vAlign w:val="top"/>
          </w:tcPr>
          <w:p>
            <w:pPr>
              <w:spacing w:line="400" w:lineRule="exact"/>
              <w:ind w:right="-693" w:rightChars="-330"/>
              <w:rPr>
                <w:rFonts w:ascii="仿宋_GB2312" w:hAnsi="宋体" w:eastAsia="仿宋_GB2312"/>
                <w:sz w:val="32"/>
                <w:szCs w:val="32"/>
              </w:rPr>
            </w:pPr>
          </w:p>
        </w:tc>
        <w:tc>
          <w:tcPr>
            <w:tcW w:w="1275" w:type="dxa"/>
            <w:noWrap w:val="0"/>
            <w:vAlign w:val="top"/>
          </w:tcPr>
          <w:p>
            <w:pPr>
              <w:spacing w:line="400" w:lineRule="exact"/>
              <w:ind w:right="-693" w:rightChars="-330"/>
              <w:rPr>
                <w:rFonts w:ascii="仿宋_GB2312" w:hAnsi="宋体" w:eastAsia="仿宋_GB2312"/>
                <w:sz w:val="32"/>
                <w:szCs w:val="32"/>
              </w:rPr>
            </w:pPr>
          </w:p>
        </w:tc>
        <w:tc>
          <w:tcPr>
            <w:tcW w:w="1134" w:type="dxa"/>
            <w:noWrap w:val="0"/>
            <w:vAlign w:val="top"/>
          </w:tcPr>
          <w:p>
            <w:pPr>
              <w:spacing w:line="400" w:lineRule="exact"/>
              <w:ind w:right="-693" w:rightChars="-330"/>
              <w:rPr>
                <w:rFonts w:ascii="仿宋_GB2312" w:hAnsi="宋体" w:eastAsia="仿宋_GB2312"/>
                <w:sz w:val="32"/>
                <w:szCs w:val="32"/>
              </w:rPr>
            </w:pPr>
          </w:p>
        </w:tc>
        <w:tc>
          <w:tcPr>
            <w:tcW w:w="1276" w:type="dxa"/>
            <w:noWrap w:val="0"/>
            <w:vAlign w:val="top"/>
          </w:tcPr>
          <w:p>
            <w:pPr>
              <w:spacing w:line="400" w:lineRule="exact"/>
              <w:ind w:right="-693" w:rightChars="-330"/>
              <w:rPr>
                <w:rFonts w:ascii="仿宋_GB2312" w:hAnsi="宋体" w:eastAsia="仿宋_GB2312"/>
                <w:sz w:val="32"/>
                <w:szCs w:val="32"/>
              </w:rPr>
            </w:pPr>
          </w:p>
        </w:tc>
        <w:tc>
          <w:tcPr>
            <w:tcW w:w="1701" w:type="dxa"/>
            <w:noWrap w:val="0"/>
            <w:vAlign w:val="center"/>
          </w:tcPr>
          <w:p>
            <w:pPr>
              <w:spacing w:line="400" w:lineRule="exact"/>
              <w:ind w:right="-693" w:rightChars="-330"/>
              <w:rPr>
                <w:rFonts w:ascii="仿宋_GB2312" w:hAnsi="宋体" w:eastAsia="仿宋_GB2312"/>
                <w:sz w:val="32"/>
                <w:szCs w:val="32"/>
              </w:rPr>
            </w:pPr>
          </w:p>
        </w:tc>
        <w:tc>
          <w:tcPr>
            <w:tcW w:w="1134" w:type="dxa"/>
            <w:noWrap w:val="0"/>
            <w:vAlign w:val="center"/>
          </w:tcPr>
          <w:p>
            <w:pPr>
              <w:spacing w:line="400" w:lineRule="exact"/>
              <w:ind w:right="-693" w:rightChars="-330"/>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2" w:type="dxa"/>
            <w:vMerge w:val="continue"/>
            <w:noWrap w:val="0"/>
            <w:vAlign w:val="top"/>
          </w:tcPr>
          <w:p>
            <w:pPr>
              <w:spacing w:line="480" w:lineRule="auto"/>
              <w:ind w:right="-693" w:rightChars="-330"/>
              <w:rPr>
                <w:rFonts w:ascii="仿宋_GB2312" w:hAnsi="宋体" w:eastAsia="仿宋_GB2312"/>
                <w:sz w:val="32"/>
                <w:szCs w:val="32"/>
              </w:rPr>
            </w:pPr>
          </w:p>
        </w:tc>
        <w:tc>
          <w:tcPr>
            <w:tcW w:w="828" w:type="dxa"/>
            <w:noWrap w:val="0"/>
            <w:vAlign w:val="top"/>
          </w:tcPr>
          <w:p>
            <w:pPr>
              <w:spacing w:line="400" w:lineRule="exact"/>
              <w:ind w:right="-693" w:rightChars="-330"/>
              <w:rPr>
                <w:rFonts w:ascii="仿宋_GB2312" w:hAnsi="宋体" w:eastAsia="仿宋_GB2312"/>
                <w:sz w:val="32"/>
                <w:szCs w:val="32"/>
              </w:rPr>
            </w:pPr>
          </w:p>
        </w:tc>
        <w:tc>
          <w:tcPr>
            <w:tcW w:w="507" w:type="dxa"/>
            <w:noWrap w:val="0"/>
            <w:vAlign w:val="top"/>
          </w:tcPr>
          <w:p>
            <w:pPr>
              <w:spacing w:line="400" w:lineRule="exact"/>
              <w:ind w:right="-693" w:rightChars="-330"/>
              <w:rPr>
                <w:rFonts w:ascii="仿宋_GB2312" w:hAnsi="宋体" w:eastAsia="仿宋_GB2312"/>
                <w:sz w:val="32"/>
                <w:szCs w:val="32"/>
              </w:rPr>
            </w:pPr>
          </w:p>
        </w:tc>
        <w:tc>
          <w:tcPr>
            <w:tcW w:w="1275" w:type="dxa"/>
            <w:noWrap w:val="0"/>
            <w:vAlign w:val="top"/>
          </w:tcPr>
          <w:p>
            <w:pPr>
              <w:spacing w:line="400" w:lineRule="exact"/>
              <w:ind w:right="-693" w:rightChars="-330"/>
              <w:rPr>
                <w:rFonts w:ascii="仿宋_GB2312" w:hAnsi="宋体" w:eastAsia="仿宋_GB2312"/>
                <w:sz w:val="32"/>
                <w:szCs w:val="32"/>
              </w:rPr>
            </w:pPr>
          </w:p>
        </w:tc>
        <w:tc>
          <w:tcPr>
            <w:tcW w:w="1134" w:type="dxa"/>
            <w:noWrap w:val="0"/>
            <w:vAlign w:val="top"/>
          </w:tcPr>
          <w:p>
            <w:pPr>
              <w:spacing w:line="400" w:lineRule="exact"/>
              <w:ind w:right="-693" w:rightChars="-330"/>
              <w:rPr>
                <w:rFonts w:ascii="仿宋_GB2312" w:hAnsi="宋体" w:eastAsia="仿宋_GB2312"/>
                <w:sz w:val="32"/>
                <w:szCs w:val="32"/>
              </w:rPr>
            </w:pPr>
          </w:p>
        </w:tc>
        <w:tc>
          <w:tcPr>
            <w:tcW w:w="1276" w:type="dxa"/>
            <w:noWrap w:val="0"/>
            <w:vAlign w:val="top"/>
          </w:tcPr>
          <w:p>
            <w:pPr>
              <w:spacing w:line="400" w:lineRule="exact"/>
              <w:ind w:right="-693" w:rightChars="-330"/>
              <w:rPr>
                <w:rFonts w:ascii="仿宋_GB2312" w:hAnsi="宋体" w:eastAsia="仿宋_GB2312"/>
                <w:sz w:val="32"/>
                <w:szCs w:val="32"/>
              </w:rPr>
            </w:pPr>
          </w:p>
        </w:tc>
        <w:tc>
          <w:tcPr>
            <w:tcW w:w="1701" w:type="dxa"/>
            <w:noWrap w:val="0"/>
            <w:vAlign w:val="center"/>
          </w:tcPr>
          <w:p>
            <w:pPr>
              <w:spacing w:line="400" w:lineRule="exact"/>
              <w:ind w:right="-693" w:rightChars="-330"/>
              <w:rPr>
                <w:rFonts w:ascii="仿宋_GB2312" w:hAnsi="宋体" w:eastAsia="仿宋_GB2312"/>
                <w:sz w:val="32"/>
                <w:szCs w:val="32"/>
              </w:rPr>
            </w:pPr>
          </w:p>
        </w:tc>
        <w:tc>
          <w:tcPr>
            <w:tcW w:w="1134" w:type="dxa"/>
            <w:noWrap w:val="0"/>
            <w:vAlign w:val="center"/>
          </w:tcPr>
          <w:p>
            <w:pPr>
              <w:spacing w:line="400" w:lineRule="exact"/>
              <w:ind w:right="-693" w:rightChars="-330"/>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792" w:type="dxa"/>
            <w:noWrap w:val="0"/>
            <w:vAlign w:val="center"/>
          </w:tcPr>
          <w:p>
            <w:pPr>
              <w:adjustRightInd w:val="0"/>
              <w:snapToGrid w:val="0"/>
              <w:spacing w:line="340" w:lineRule="exact"/>
              <w:jc w:val="center"/>
              <w:rPr>
                <w:rFonts w:ascii="仿宋_GB2312" w:hAnsi="宋体" w:eastAsia="仿宋_GB2312"/>
                <w:sz w:val="32"/>
                <w:szCs w:val="32"/>
              </w:rPr>
            </w:pPr>
            <w:r>
              <w:rPr>
                <w:rFonts w:hint="eastAsia" w:ascii="仿宋_GB2312" w:hAnsi="宋体" w:eastAsia="仿宋_GB2312"/>
                <w:sz w:val="32"/>
                <w:szCs w:val="32"/>
              </w:rPr>
              <w:t>课程</w:t>
            </w:r>
          </w:p>
          <w:p>
            <w:pPr>
              <w:adjustRightInd w:val="0"/>
              <w:snapToGrid w:val="0"/>
              <w:spacing w:line="340" w:lineRule="exact"/>
              <w:jc w:val="center"/>
              <w:rPr>
                <w:rFonts w:ascii="仿宋_GB2312" w:hAnsi="宋体" w:eastAsia="仿宋_GB2312"/>
                <w:sz w:val="32"/>
                <w:szCs w:val="32"/>
              </w:rPr>
            </w:pPr>
            <w:r>
              <w:rPr>
                <w:rFonts w:hint="eastAsia" w:ascii="仿宋_GB2312" w:hAnsi="宋体" w:eastAsia="仿宋_GB2312"/>
                <w:sz w:val="32"/>
                <w:szCs w:val="32"/>
              </w:rPr>
              <w:t>团队</w:t>
            </w:r>
          </w:p>
          <w:p>
            <w:pPr>
              <w:adjustRightInd w:val="0"/>
              <w:snapToGrid w:val="0"/>
              <w:spacing w:line="340" w:lineRule="exact"/>
              <w:jc w:val="center"/>
              <w:rPr>
                <w:rFonts w:ascii="仿宋_GB2312" w:hAnsi="宋体" w:eastAsia="仿宋_GB2312"/>
                <w:sz w:val="32"/>
                <w:szCs w:val="32"/>
              </w:rPr>
            </w:pPr>
            <w:r>
              <w:rPr>
                <w:rFonts w:hint="eastAsia" w:ascii="仿宋_GB2312" w:hAnsi="宋体" w:eastAsia="仿宋_GB2312"/>
                <w:sz w:val="32"/>
                <w:szCs w:val="32"/>
              </w:rPr>
              <w:t>整体</w:t>
            </w:r>
          </w:p>
          <w:p>
            <w:pPr>
              <w:adjustRightInd w:val="0"/>
              <w:snapToGrid w:val="0"/>
              <w:spacing w:line="340" w:lineRule="exact"/>
              <w:jc w:val="center"/>
              <w:rPr>
                <w:rFonts w:ascii="仿宋_GB2312" w:hAnsi="宋体" w:eastAsia="仿宋_GB2312"/>
                <w:sz w:val="32"/>
                <w:szCs w:val="32"/>
              </w:rPr>
            </w:pPr>
            <w:r>
              <w:rPr>
                <w:rFonts w:hint="eastAsia" w:ascii="仿宋_GB2312" w:hAnsi="宋体" w:eastAsia="仿宋_GB2312"/>
                <w:sz w:val="32"/>
                <w:szCs w:val="32"/>
              </w:rPr>
              <w:t>素质</w:t>
            </w:r>
          </w:p>
          <w:p>
            <w:pPr>
              <w:adjustRightInd w:val="0"/>
              <w:snapToGrid w:val="0"/>
              <w:spacing w:line="340" w:lineRule="exact"/>
              <w:jc w:val="center"/>
              <w:rPr>
                <w:rFonts w:ascii="仿宋_GB2312" w:hAnsi="宋体" w:eastAsia="仿宋_GB2312"/>
                <w:sz w:val="32"/>
                <w:szCs w:val="32"/>
              </w:rPr>
            </w:pPr>
            <w:r>
              <w:rPr>
                <w:rFonts w:hint="eastAsia" w:ascii="仿宋_GB2312" w:hAnsi="宋体" w:eastAsia="仿宋_GB2312"/>
                <w:sz w:val="32"/>
                <w:szCs w:val="32"/>
              </w:rPr>
              <w:t>及青</w:t>
            </w:r>
          </w:p>
          <w:p>
            <w:pPr>
              <w:adjustRightInd w:val="0"/>
              <w:snapToGrid w:val="0"/>
              <w:spacing w:line="340" w:lineRule="exact"/>
              <w:jc w:val="center"/>
              <w:rPr>
                <w:rFonts w:ascii="仿宋_GB2312" w:hAnsi="宋体" w:eastAsia="仿宋_GB2312"/>
                <w:sz w:val="32"/>
                <w:szCs w:val="32"/>
              </w:rPr>
            </w:pPr>
            <w:r>
              <w:rPr>
                <w:rFonts w:hint="eastAsia" w:ascii="仿宋_GB2312" w:hAnsi="宋体" w:eastAsia="仿宋_GB2312"/>
                <w:sz w:val="32"/>
                <w:szCs w:val="32"/>
              </w:rPr>
              <w:t>年教</w:t>
            </w:r>
          </w:p>
          <w:p>
            <w:pPr>
              <w:adjustRightInd w:val="0"/>
              <w:snapToGrid w:val="0"/>
              <w:spacing w:line="340" w:lineRule="exact"/>
              <w:jc w:val="center"/>
              <w:rPr>
                <w:rFonts w:ascii="仿宋_GB2312" w:hAnsi="宋体" w:eastAsia="仿宋_GB2312"/>
                <w:sz w:val="32"/>
                <w:szCs w:val="32"/>
              </w:rPr>
            </w:pPr>
            <w:r>
              <w:rPr>
                <w:rFonts w:hint="eastAsia" w:ascii="仿宋_GB2312" w:hAnsi="宋体" w:eastAsia="仿宋_GB2312"/>
                <w:sz w:val="32"/>
                <w:szCs w:val="32"/>
              </w:rPr>
              <w:t>师培</w:t>
            </w:r>
          </w:p>
          <w:p>
            <w:pPr>
              <w:adjustRightInd w:val="0"/>
              <w:snapToGrid w:val="0"/>
              <w:spacing w:line="340" w:lineRule="exact"/>
              <w:jc w:val="center"/>
              <w:rPr>
                <w:rFonts w:ascii="仿宋_GB2312" w:hAnsi="宋体" w:eastAsia="仿宋_GB2312"/>
                <w:sz w:val="32"/>
                <w:szCs w:val="32"/>
              </w:rPr>
            </w:pPr>
            <w:r>
              <w:rPr>
                <w:rFonts w:hint="eastAsia" w:ascii="仿宋_GB2312" w:hAnsi="宋体" w:eastAsia="仿宋_GB2312"/>
                <w:sz w:val="32"/>
                <w:szCs w:val="32"/>
              </w:rPr>
              <w:t>养</w:t>
            </w:r>
          </w:p>
        </w:tc>
        <w:tc>
          <w:tcPr>
            <w:tcW w:w="7855" w:type="dxa"/>
            <w:gridSpan w:val="7"/>
            <w:noWrap w:val="0"/>
            <w:vAlign w:val="top"/>
          </w:tcPr>
          <w:p>
            <w:pPr>
              <w:spacing w:line="400" w:lineRule="exact"/>
              <w:ind w:firstLine="405"/>
              <w:rPr>
                <w:rFonts w:ascii="仿宋_GB2312" w:hAnsi="宋体" w:eastAsia="仿宋_GB2312"/>
                <w:sz w:val="32"/>
                <w:szCs w:val="32"/>
              </w:rPr>
            </w:pPr>
            <w:r>
              <w:rPr>
                <w:rFonts w:hint="eastAsia" w:ascii="仿宋_GB2312" w:hAnsi="宋体" w:eastAsia="仿宋_GB2312"/>
                <w:sz w:val="32"/>
                <w:szCs w:val="32"/>
              </w:rPr>
              <w:t>课程团队（含优秀的教育技术骨干和行业背景专家）的知识结构、年龄结构、学</w:t>
            </w:r>
          </w:p>
          <w:p>
            <w:pPr>
              <w:spacing w:line="400" w:lineRule="exact"/>
              <w:rPr>
                <w:rFonts w:ascii="仿宋_GB2312" w:hAnsi="宋体" w:eastAsia="仿宋_GB2312"/>
                <w:sz w:val="32"/>
                <w:szCs w:val="32"/>
              </w:rPr>
            </w:pPr>
            <w:r>
              <w:rPr>
                <w:rFonts w:hint="eastAsia" w:ascii="仿宋_GB2312" w:hAnsi="宋体" w:eastAsia="仿宋_GB2312"/>
                <w:sz w:val="32"/>
                <w:szCs w:val="32"/>
              </w:rPr>
              <w:t>缘结构、师资配置情况、近五年培养青年教师的措施与成效：</w:t>
            </w:r>
          </w:p>
          <w:p>
            <w:pPr>
              <w:spacing w:line="400" w:lineRule="exact"/>
              <w:rPr>
                <w:rFonts w:ascii="仿宋_GB2312" w:hAnsi="宋体" w:eastAsia="仿宋_GB2312"/>
                <w:sz w:val="32"/>
                <w:szCs w:val="32"/>
              </w:rPr>
            </w:pPr>
          </w:p>
          <w:p>
            <w:pPr>
              <w:ind w:right="-107" w:rightChars="-51"/>
              <w:rPr>
                <w:rFonts w:ascii="仿宋_GB2312" w:hAnsi="宋体" w:eastAsia="仿宋_GB2312"/>
                <w:sz w:val="32"/>
                <w:szCs w:val="32"/>
              </w:rPr>
            </w:pPr>
          </w:p>
          <w:p>
            <w:pPr>
              <w:ind w:right="-107" w:rightChars="-51"/>
              <w:rPr>
                <w:rFonts w:ascii="仿宋_GB2312" w:hAnsi="宋体" w:eastAsia="仿宋_GB2312"/>
                <w:sz w:val="32"/>
                <w:szCs w:val="32"/>
              </w:rPr>
            </w:pPr>
          </w:p>
          <w:p>
            <w:pPr>
              <w:ind w:right="-107" w:rightChars="-51"/>
              <w:rPr>
                <w:rFonts w:ascii="仿宋_GB2312" w:hAnsi="宋体" w:eastAsia="仿宋_GB2312"/>
                <w:snapToGrid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792" w:type="dxa"/>
            <w:noWrap w:val="0"/>
            <w:vAlign w:val="center"/>
          </w:tcPr>
          <w:p>
            <w:pPr>
              <w:adjustRightInd w:val="0"/>
              <w:snapToGrid w:val="0"/>
              <w:spacing w:line="240" w:lineRule="atLeast"/>
              <w:ind w:right="-103" w:rightChars="-49"/>
              <w:rPr>
                <w:rFonts w:ascii="仿宋_GB2312" w:hAnsi="宋体" w:eastAsia="仿宋_GB2312"/>
                <w:sz w:val="32"/>
                <w:szCs w:val="32"/>
              </w:rPr>
            </w:pPr>
            <w:r>
              <w:rPr>
                <w:rFonts w:hint="eastAsia" w:ascii="仿宋_GB2312" w:hAnsi="宋体" w:eastAsia="仿宋_GB2312"/>
                <w:sz w:val="32"/>
                <w:szCs w:val="32"/>
              </w:rPr>
              <w:t>教学</w:t>
            </w:r>
          </w:p>
          <w:p>
            <w:pPr>
              <w:adjustRightInd w:val="0"/>
              <w:snapToGrid w:val="0"/>
              <w:spacing w:line="240" w:lineRule="atLeast"/>
              <w:ind w:right="-103" w:rightChars="-49"/>
              <w:rPr>
                <w:rFonts w:ascii="仿宋_GB2312" w:hAnsi="宋体" w:eastAsia="仿宋_GB2312"/>
                <w:sz w:val="32"/>
                <w:szCs w:val="32"/>
              </w:rPr>
            </w:pPr>
            <w:r>
              <w:rPr>
                <w:rFonts w:hint="eastAsia" w:ascii="仿宋_GB2312" w:hAnsi="宋体" w:eastAsia="仿宋_GB2312"/>
                <w:sz w:val="32"/>
                <w:szCs w:val="32"/>
              </w:rPr>
              <w:t>改革</w:t>
            </w:r>
          </w:p>
          <w:p>
            <w:pPr>
              <w:adjustRightInd w:val="0"/>
              <w:snapToGrid w:val="0"/>
              <w:spacing w:line="240" w:lineRule="atLeast"/>
              <w:ind w:right="-103" w:rightChars="-49"/>
              <w:rPr>
                <w:rFonts w:ascii="仿宋_GB2312" w:hAnsi="宋体" w:eastAsia="仿宋_GB2312"/>
                <w:sz w:val="32"/>
                <w:szCs w:val="32"/>
              </w:rPr>
            </w:pPr>
            <w:r>
              <w:rPr>
                <w:rFonts w:hint="eastAsia" w:ascii="仿宋_GB2312" w:hAnsi="宋体" w:eastAsia="仿宋_GB2312"/>
                <w:sz w:val="32"/>
                <w:szCs w:val="32"/>
              </w:rPr>
              <w:t>与研</w:t>
            </w:r>
          </w:p>
          <w:p>
            <w:pPr>
              <w:adjustRightInd w:val="0"/>
              <w:snapToGrid w:val="0"/>
              <w:spacing w:line="240" w:lineRule="atLeast"/>
              <w:ind w:right="-103" w:rightChars="-49"/>
              <w:rPr>
                <w:rFonts w:ascii="仿宋_GB2312" w:hAnsi="宋体" w:eastAsia="仿宋_GB2312"/>
                <w:sz w:val="32"/>
                <w:szCs w:val="32"/>
              </w:rPr>
            </w:pPr>
            <w:r>
              <w:rPr>
                <w:rFonts w:hint="eastAsia" w:ascii="仿宋_GB2312" w:hAnsi="宋体" w:eastAsia="仿宋_GB2312"/>
                <w:sz w:val="32"/>
                <w:szCs w:val="32"/>
              </w:rPr>
              <w:t>究</w:t>
            </w:r>
          </w:p>
        </w:tc>
        <w:tc>
          <w:tcPr>
            <w:tcW w:w="7855" w:type="dxa"/>
            <w:gridSpan w:val="7"/>
            <w:noWrap w:val="0"/>
            <w:vAlign w:val="top"/>
          </w:tcPr>
          <w:p>
            <w:pPr>
              <w:rPr>
                <w:rFonts w:ascii="仿宋_GB2312" w:hAnsi="宋体" w:eastAsia="仿宋_GB2312"/>
                <w:sz w:val="32"/>
                <w:szCs w:val="32"/>
              </w:rPr>
            </w:pPr>
            <w:r>
              <w:rPr>
                <w:rFonts w:hint="eastAsia" w:ascii="仿宋_GB2312" w:hAnsi="宋体" w:eastAsia="仿宋_GB2312"/>
                <w:sz w:val="32"/>
                <w:szCs w:val="32"/>
              </w:rPr>
              <w:t xml:space="preserve">    近五年来教学改革、教学研究成果及其解决的问题（不超过十项）：</w:t>
            </w:r>
          </w:p>
          <w:p>
            <w:pPr>
              <w:ind w:right="-693" w:rightChars="-330"/>
              <w:rPr>
                <w:rFonts w:ascii="仿宋_GB2312" w:hAnsi="宋体" w:eastAsia="仿宋_GB2312"/>
                <w:sz w:val="32"/>
                <w:szCs w:val="32"/>
              </w:rPr>
            </w:pPr>
          </w:p>
          <w:p>
            <w:pPr>
              <w:ind w:right="-693" w:rightChars="-330"/>
              <w:rPr>
                <w:rFonts w:ascii="仿宋_GB2312" w:hAnsi="宋体" w:eastAsia="仿宋_GB2312"/>
                <w:sz w:val="32"/>
                <w:szCs w:val="32"/>
              </w:rPr>
            </w:pPr>
          </w:p>
          <w:p>
            <w:pPr>
              <w:ind w:right="-693" w:rightChars="-330"/>
              <w:rPr>
                <w:rFonts w:ascii="仿宋_GB2312" w:hAnsi="宋体" w:eastAsia="仿宋_GB2312"/>
                <w:sz w:val="32"/>
                <w:szCs w:val="32"/>
              </w:rPr>
            </w:pPr>
          </w:p>
        </w:tc>
      </w:tr>
    </w:tbl>
    <w:p>
      <w:pPr>
        <w:spacing w:line="580" w:lineRule="exact"/>
        <w:jc w:val="left"/>
        <w:rPr>
          <w:rFonts w:ascii="仿宋_GB2312" w:hAnsi="宋体" w:eastAsia="仿宋_GB2312"/>
          <w:b/>
          <w:bCs/>
          <w:sz w:val="32"/>
          <w:szCs w:val="32"/>
        </w:rPr>
      </w:pPr>
      <w:r>
        <w:rPr>
          <w:rFonts w:hint="eastAsia" w:ascii="仿宋_GB2312" w:hAnsi="宋体" w:eastAsia="仿宋_GB2312"/>
          <w:sz w:val="32"/>
          <w:szCs w:val="32"/>
        </w:rPr>
        <w:br w:type="page"/>
      </w:r>
      <w:r>
        <w:rPr>
          <w:rFonts w:hint="eastAsia" w:ascii="仿宋_GB2312" w:hAnsi="宋体" w:eastAsia="仿宋_GB2312"/>
          <w:b/>
          <w:bCs/>
          <w:sz w:val="32"/>
          <w:szCs w:val="32"/>
        </w:rPr>
        <w:t>5．学校政策支持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8" w:hRule="atLeast"/>
          <w:jc w:val="center"/>
        </w:trPr>
        <w:tc>
          <w:tcPr>
            <w:tcW w:w="8556" w:type="dxa"/>
            <w:noWrap w:val="0"/>
            <w:vAlign w:val="top"/>
          </w:tcPr>
          <w:p>
            <w:pPr>
              <w:rPr>
                <w:rFonts w:ascii="仿宋_GB2312" w:hAnsi="宋体" w:eastAsia="仿宋_GB2312"/>
                <w:bCs/>
                <w:sz w:val="32"/>
                <w:szCs w:val="32"/>
              </w:rPr>
            </w:pPr>
          </w:p>
          <w:p>
            <w:pPr>
              <w:rPr>
                <w:rFonts w:ascii="仿宋_GB2312" w:hAnsi="宋体" w:eastAsia="仿宋_GB2312"/>
                <w:bCs/>
                <w:sz w:val="32"/>
                <w:szCs w:val="32"/>
              </w:rPr>
            </w:pPr>
          </w:p>
          <w:p>
            <w:pPr>
              <w:rPr>
                <w:rFonts w:ascii="仿宋_GB2312" w:hAnsi="宋体" w:eastAsia="仿宋_GB2312"/>
                <w:bCs/>
                <w:sz w:val="32"/>
                <w:szCs w:val="32"/>
              </w:rPr>
            </w:pPr>
          </w:p>
          <w:p>
            <w:pPr>
              <w:rPr>
                <w:rFonts w:ascii="仿宋_GB2312" w:hAnsi="宋体" w:eastAsia="仿宋_GB2312"/>
                <w:bCs/>
                <w:sz w:val="32"/>
                <w:szCs w:val="32"/>
              </w:rPr>
            </w:pPr>
          </w:p>
          <w:p>
            <w:pPr>
              <w:rPr>
                <w:rFonts w:ascii="仿宋_GB2312" w:hAnsi="宋体" w:eastAsia="仿宋_GB2312"/>
                <w:bCs/>
                <w:sz w:val="32"/>
                <w:szCs w:val="32"/>
              </w:rPr>
            </w:pPr>
          </w:p>
          <w:p>
            <w:pPr>
              <w:rPr>
                <w:rFonts w:ascii="仿宋_GB2312" w:hAnsi="宋体" w:eastAsia="仿宋_GB2312"/>
                <w:bCs/>
                <w:sz w:val="32"/>
                <w:szCs w:val="32"/>
              </w:rPr>
            </w:pPr>
          </w:p>
        </w:tc>
      </w:tr>
    </w:tbl>
    <w:p>
      <w:pPr>
        <w:jc w:val="left"/>
        <w:rPr>
          <w:rFonts w:ascii="仿宋_GB2312" w:hAnsi="华文仿宋" w:eastAsia="仿宋_GB2312"/>
          <w:sz w:val="32"/>
          <w:szCs w:val="32"/>
        </w:rPr>
      </w:pPr>
      <w:r>
        <w:rPr>
          <w:rFonts w:hint="eastAsia" w:ascii="仿宋_GB2312" w:hAnsi="华文仿宋" w:eastAsia="仿宋_GB2312"/>
          <w:sz w:val="32"/>
          <w:szCs w:val="32"/>
        </w:rPr>
        <w:t>注：本表内容较多时可将栏目加长。</w:t>
      </w:r>
    </w:p>
    <w:p>
      <w:pPr>
        <w:spacing w:line="580" w:lineRule="exact"/>
        <w:ind w:firstLine="157" w:firstLineChars="49"/>
        <w:jc w:val="left"/>
        <w:rPr>
          <w:rFonts w:ascii="仿宋_GB2312" w:hAnsi="宋体" w:eastAsia="仿宋_GB2312"/>
          <w:b/>
          <w:bCs/>
          <w:sz w:val="32"/>
          <w:szCs w:val="32"/>
        </w:rPr>
      </w:pPr>
      <w:r>
        <w:rPr>
          <w:rFonts w:hint="eastAsia" w:ascii="仿宋_GB2312" w:hAnsi="宋体" w:eastAsia="仿宋_GB2312"/>
          <w:b/>
          <w:bCs/>
          <w:sz w:val="32"/>
          <w:szCs w:val="32"/>
        </w:rPr>
        <w:t>6．承诺与责任</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3" w:hRule="atLeast"/>
          <w:jc w:val="center"/>
        </w:trPr>
        <w:tc>
          <w:tcPr>
            <w:tcW w:w="8556" w:type="dxa"/>
            <w:noWrap w:val="0"/>
            <w:vAlign w:val="top"/>
          </w:tcPr>
          <w:p>
            <w:pPr>
              <w:widowControl/>
              <w:spacing w:line="360" w:lineRule="exact"/>
              <w:ind w:firstLine="640" w:firstLineChars="200"/>
              <w:jc w:val="left"/>
              <w:rPr>
                <w:rFonts w:ascii="仿宋_GB2312" w:hAnsi="宋体" w:eastAsia="仿宋_GB2312"/>
                <w:bCs/>
                <w:sz w:val="32"/>
                <w:szCs w:val="32"/>
              </w:rPr>
            </w:pPr>
            <w:r>
              <w:rPr>
                <w:rFonts w:hint="eastAsia" w:ascii="仿宋_GB2312" w:hAnsi="宋体" w:eastAsia="仿宋_GB2312"/>
                <w:bCs/>
                <w:sz w:val="32"/>
                <w:szCs w:val="32"/>
              </w:rPr>
              <w:t xml:space="preserve">1．学校和课程负责人保证课程资源内容不存在政治性、思想性、科学性和规范性问题； </w:t>
            </w:r>
          </w:p>
          <w:p>
            <w:pPr>
              <w:widowControl/>
              <w:spacing w:line="360" w:lineRule="exact"/>
              <w:ind w:firstLine="640" w:firstLineChars="200"/>
              <w:jc w:val="left"/>
              <w:rPr>
                <w:rFonts w:ascii="仿宋_GB2312" w:hAnsi="宋体" w:eastAsia="仿宋_GB2312"/>
                <w:bCs/>
                <w:sz w:val="32"/>
                <w:szCs w:val="32"/>
              </w:rPr>
            </w:pPr>
            <w:r>
              <w:rPr>
                <w:rFonts w:hint="eastAsia" w:ascii="仿宋_GB2312" w:hAnsi="宋体" w:eastAsia="仿宋_GB2312"/>
                <w:bCs/>
                <w:sz w:val="32"/>
                <w:szCs w:val="32"/>
              </w:rPr>
              <w:t>2．学校和课程负责人保证申报所使用的课程资源知识产权清晰，无侵权使用的情况；</w:t>
            </w:r>
          </w:p>
          <w:p>
            <w:pPr>
              <w:widowControl/>
              <w:spacing w:line="360" w:lineRule="exact"/>
              <w:ind w:firstLine="640" w:firstLineChars="200"/>
              <w:jc w:val="left"/>
              <w:rPr>
                <w:rFonts w:ascii="仿宋_GB2312" w:hAnsi="宋体" w:eastAsia="仿宋_GB2312"/>
                <w:bCs/>
                <w:sz w:val="32"/>
                <w:szCs w:val="32"/>
              </w:rPr>
            </w:pPr>
            <w:r>
              <w:rPr>
                <w:rFonts w:hint="eastAsia" w:ascii="仿宋_GB2312" w:hAnsi="宋体" w:eastAsia="仿宋_GB2312"/>
                <w:bCs/>
                <w:sz w:val="32"/>
                <w:szCs w:val="32"/>
              </w:rPr>
              <w:t>3．学校和课程负责人保证课程资源及申报材料不涉及国家安全和保密的相关规定，可以在网络上公开传播与使用；</w:t>
            </w:r>
          </w:p>
          <w:p>
            <w:pPr>
              <w:widowControl/>
              <w:spacing w:line="3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4．申报课程入选后，学校和课程负责人同意免费供全省高校共享。</w:t>
            </w:r>
          </w:p>
          <w:p>
            <w:pPr>
              <w:widowControl/>
              <w:spacing w:line="360" w:lineRule="exact"/>
              <w:ind w:firstLine="640" w:firstLineChars="200"/>
              <w:rPr>
                <w:rFonts w:ascii="仿宋_GB2312" w:hAnsi="宋体" w:eastAsia="仿宋_GB2312"/>
                <w:bCs/>
                <w:color w:val="000000"/>
                <w:sz w:val="32"/>
                <w:szCs w:val="32"/>
              </w:rPr>
            </w:pPr>
            <w:r>
              <w:rPr>
                <w:rFonts w:hint="eastAsia" w:ascii="仿宋_GB2312" w:hAnsi="宋体" w:eastAsia="仿宋_GB2312"/>
                <w:bCs/>
                <w:color w:val="000000"/>
                <w:sz w:val="32"/>
                <w:szCs w:val="32"/>
              </w:rPr>
              <w:t>5.</w:t>
            </w:r>
            <w:r>
              <w:rPr>
                <w:rFonts w:hint="eastAsia" w:ascii="仿宋_GB2312" w:hAnsi="华文仿宋" w:eastAsia="仿宋_GB2312"/>
                <w:color w:val="000000"/>
                <w:sz w:val="32"/>
                <w:szCs w:val="32"/>
              </w:rPr>
              <w:t>申报课程在跨校选课教学过程中，学校和课程负责人积极开展线上线下混合式教学。</w:t>
            </w:r>
          </w:p>
          <w:p>
            <w:pPr>
              <w:tabs>
                <w:tab w:val="left" w:pos="2219"/>
              </w:tabs>
              <w:suppressAutoHyphens/>
              <w:spacing w:line="360" w:lineRule="exact"/>
              <w:rPr>
                <w:rFonts w:ascii="仿宋_GB2312" w:hAnsi="宋体" w:eastAsia="仿宋_GB2312"/>
                <w:bCs/>
                <w:sz w:val="32"/>
                <w:szCs w:val="32"/>
              </w:rPr>
            </w:pPr>
          </w:p>
          <w:p>
            <w:pPr>
              <w:tabs>
                <w:tab w:val="left" w:pos="2219"/>
              </w:tabs>
              <w:suppressAutoHyphens/>
              <w:spacing w:line="360" w:lineRule="exact"/>
              <w:rPr>
                <w:rFonts w:ascii="仿宋_GB2312" w:hAnsi="宋体" w:eastAsia="仿宋_GB2312"/>
                <w:bCs/>
                <w:sz w:val="32"/>
                <w:szCs w:val="32"/>
              </w:rPr>
            </w:pPr>
          </w:p>
          <w:p>
            <w:pPr>
              <w:tabs>
                <w:tab w:val="left" w:pos="2219"/>
              </w:tabs>
              <w:suppressAutoHyphens/>
              <w:spacing w:line="360" w:lineRule="exact"/>
              <w:rPr>
                <w:rFonts w:ascii="仿宋_GB2312" w:hAnsi="宋体" w:eastAsia="仿宋_GB2312"/>
                <w:bCs/>
                <w:sz w:val="32"/>
                <w:szCs w:val="32"/>
              </w:rPr>
            </w:pPr>
            <w:r>
              <w:rPr>
                <w:rFonts w:hint="eastAsia" w:ascii="仿宋_GB2312" w:hAnsi="宋体" w:eastAsia="仿宋_GB2312"/>
                <w:bCs/>
                <w:sz w:val="32"/>
                <w:szCs w:val="32"/>
              </w:rPr>
              <w:t xml:space="preserve">                            课程负责人签字：</w:t>
            </w:r>
          </w:p>
          <w:p>
            <w:pPr>
              <w:tabs>
                <w:tab w:val="left" w:pos="2219"/>
              </w:tabs>
              <w:suppressAutoHyphens/>
              <w:spacing w:line="360" w:lineRule="exact"/>
              <w:rPr>
                <w:rFonts w:ascii="仿宋_GB2312" w:hAnsi="宋体" w:eastAsia="仿宋_GB2312"/>
                <w:bCs/>
                <w:sz w:val="32"/>
                <w:szCs w:val="32"/>
              </w:rPr>
            </w:pPr>
            <w:r>
              <w:rPr>
                <w:rFonts w:hint="eastAsia" w:ascii="仿宋_GB2312" w:hAnsi="宋体" w:eastAsia="仿宋_GB2312"/>
                <w:bCs/>
                <w:sz w:val="32"/>
                <w:szCs w:val="32"/>
              </w:rPr>
              <w:t xml:space="preserve">                            学校公章：</w:t>
            </w:r>
          </w:p>
          <w:p>
            <w:pPr>
              <w:spacing w:line="360" w:lineRule="exact"/>
              <w:rPr>
                <w:rFonts w:ascii="仿宋_GB2312" w:hAnsi="宋体" w:eastAsia="仿宋_GB2312"/>
                <w:bCs/>
                <w:sz w:val="32"/>
                <w:szCs w:val="32"/>
              </w:rPr>
            </w:pPr>
            <w:r>
              <w:rPr>
                <w:rFonts w:hint="eastAsia" w:ascii="仿宋_GB2312" w:hAnsi="宋体" w:eastAsia="仿宋_GB2312"/>
                <w:bCs/>
                <w:sz w:val="32"/>
                <w:szCs w:val="32"/>
              </w:rPr>
              <w:t xml:space="preserve">                            日期：</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5798C"/>
    <w:multiLevelType w:val="multilevel"/>
    <w:tmpl w:val="6045798C"/>
    <w:lvl w:ilvl="0" w:tentative="0">
      <w:start w:val="1"/>
      <w:numFmt w:val="decimal"/>
      <w:lvlText w:val="%1."/>
      <w:lvlJc w:val="left"/>
      <w:pPr>
        <w:ind w:left="502"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C24DE"/>
    <w:rsid w:val="798C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2019-08-29T03:21:00Z</dcterms:created>
  <dc:creator>Administrator</dc:creator>
  <cp:lastModifiedBy>Administrator</cp:lastModifiedBy>
  <dcterms:modified xsi:type="dcterms:W3CDTF">2019-08-29T03:22:23Z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